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06" w:rsidRPr="00AD1AFA" w:rsidRDefault="003B4706" w:rsidP="003B4706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</w:t>
      </w:r>
      <w:r w:rsidRPr="00AD1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.2.8.</w:t>
      </w:r>
    </w:p>
    <w:p w:rsidR="003B4706" w:rsidRPr="00A77E1B" w:rsidRDefault="003B4706" w:rsidP="003B4706">
      <w:pPr>
        <w:tabs>
          <w:tab w:val="left" w:pos="284"/>
          <w:tab w:val="center" w:pos="481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A77E1B">
        <w:rPr>
          <w:rFonts w:ascii="Times New Roman" w:eastAsia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3B4706" w:rsidRPr="00A77E1B" w:rsidRDefault="003B4706" w:rsidP="003B47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77E1B">
        <w:rPr>
          <w:rFonts w:ascii="Times New Roman" w:eastAsia="Times New Roman" w:hAnsi="Times New Roman"/>
          <w:sz w:val="24"/>
          <w:szCs w:val="24"/>
        </w:rPr>
        <w:t xml:space="preserve">«Кузембетьевская средняя общеобразовательная школа им.Х.Г.Хусаинова» </w:t>
      </w:r>
    </w:p>
    <w:p w:rsidR="003B4706" w:rsidRPr="00A77E1B" w:rsidRDefault="003B4706" w:rsidP="003B47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77E1B">
        <w:rPr>
          <w:rFonts w:ascii="Times New Roman" w:eastAsia="Times New Roman" w:hAnsi="Times New Roman"/>
          <w:sz w:val="24"/>
          <w:szCs w:val="24"/>
        </w:rPr>
        <w:t>Мензелинского муниципального района  Республики Татарстан</w:t>
      </w:r>
    </w:p>
    <w:p w:rsidR="003B4706" w:rsidRPr="00AD1AFA" w:rsidRDefault="003B4706" w:rsidP="003B4706">
      <w:pPr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rPr>
          <w:rFonts w:ascii="Times New Roman" w:hAnsi="Times New Roman" w:cs="Times New Roman"/>
          <w:sz w:val="24"/>
          <w:szCs w:val="24"/>
        </w:rPr>
      </w:pPr>
    </w:p>
    <w:p w:rsidR="003B4706" w:rsidRPr="00912A6E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A6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B4706" w:rsidRPr="00912A6E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A6E">
        <w:rPr>
          <w:rFonts w:ascii="Times New Roman" w:hAnsi="Times New Roman" w:cs="Times New Roman"/>
          <w:b/>
          <w:sz w:val="28"/>
          <w:szCs w:val="28"/>
        </w:rPr>
        <w:t>по основам религиозных культур и светской этики</w:t>
      </w:r>
    </w:p>
    <w:p w:rsidR="003B4706" w:rsidRPr="00912A6E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A6E">
        <w:rPr>
          <w:rFonts w:ascii="Times New Roman" w:hAnsi="Times New Roman" w:cs="Times New Roman"/>
          <w:sz w:val="28"/>
          <w:szCs w:val="28"/>
        </w:rPr>
        <w:t>Уровень образования</w:t>
      </w:r>
      <w:r w:rsidR="00083B6F">
        <w:rPr>
          <w:rFonts w:ascii="Times New Roman" w:hAnsi="Times New Roman" w:cs="Times New Roman"/>
          <w:sz w:val="28"/>
          <w:szCs w:val="28"/>
        </w:rPr>
        <w:t xml:space="preserve">, </w:t>
      </w:r>
      <w:r w:rsidRPr="00912A6E">
        <w:rPr>
          <w:rFonts w:ascii="Times New Roman" w:hAnsi="Times New Roman" w:cs="Times New Roman"/>
          <w:sz w:val="28"/>
          <w:szCs w:val="28"/>
        </w:rPr>
        <w:t xml:space="preserve">класс: </w:t>
      </w:r>
      <w:r w:rsidRPr="00912A6E">
        <w:rPr>
          <w:rFonts w:ascii="Times New Roman" w:hAnsi="Times New Roman" w:cs="Times New Roman"/>
          <w:b/>
          <w:sz w:val="28"/>
          <w:szCs w:val="28"/>
        </w:rPr>
        <w:t xml:space="preserve">начальное общее образование, </w:t>
      </w:r>
      <w:r w:rsidR="00C806CE">
        <w:rPr>
          <w:rFonts w:ascii="Times New Roman" w:hAnsi="Times New Roman" w:cs="Times New Roman"/>
          <w:b/>
          <w:sz w:val="28"/>
          <w:szCs w:val="28"/>
        </w:rPr>
        <w:t xml:space="preserve">1- </w:t>
      </w:r>
      <w:r w:rsidRPr="00912A6E">
        <w:rPr>
          <w:rFonts w:ascii="Times New Roman" w:hAnsi="Times New Roman" w:cs="Times New Roman"/>
          <w:b/>
          <w:sz w:val="28"/>
          <w:szCs w:val="28"/>
        </w:rPr>
        <w:t>4 класс</w:t>
      </w:r>
      <w:r w:rsidR="00C806CE">
        <w:rPr>
          <w:rFonts w:ascii="Times New Roman" w:hAnsi="Times New Roman" w:cs="Times New Roman"/>
          <w:b/>
          <w:sz w:val="28"/>
          <w:szCs w:val="28"/>
        </w:rPr>
        <w:t>ы</w:t>
      </w: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ab/>
      </w: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AD1AFA">
        <w:rPr>
          <w:rFonts w:ascii="Times New Roman" w:hAnsi="Times New Roman" w:cs="Times New Roman"/>
          <w:sz w:val="28"/>
          <w:szCs w:val="28"/>
        </w:rPr>
        <w:t>Разработано: ШМО учителей начальных классов</w:t>
      </w: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lastRenderedPageBreak/>
        <w:t xml:space="preserve">Настоящая рабочая программа по основам религиозных культур и светской этики для учащихся 4 классов составлена </w:t>
      </w:r>
      <w:r w:rsidRPr="00AD1AFA">
        <w:rPr>
          <w:rStyle w:val="a3"/>
          <w:rFonts w:ascii="Times New Roman" w:hAnsi="Times New Roman" w:cs="Times New Roman"/>
          <w:color w:val="auto"/>
          <w:sz w:val="24"/>
          <w:szCs w:val="24"/>
        </w:rPr>
        <w:t>в соответствии</w:t>
      </w:r>
      <w:r w:rsidRPr="00AD1AFA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Pr="00AD1AFA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Pr="00AD1AFA">
        <w:rPr>
          <w:rFonts w:ascii="Times New Roman" w:hAnsi="Times New Roman" w:cs="Times New Roman"/>
          <w:sz w:val="24"/>
          <w:szCs w:val="24"/>
        </w:rPr>
        <w:t xml:space="preserve"> Примерной </w:t>
      </w:r>
      <w:r>
        <w:rPr>
          <w:rFonts w:ascii="Times New Roman" w:hAnsi="Times New Roman"/>
          <w:sz w:val="24"/>
          <w:szCs w:val="24"/>
        </w:rPr>
        <w:t>основной образовательной</w:t>
      </w:r>
      <w:r w:rsidRPr="00A77E1B">
        <w:rPr>
          <w:rFonts w:ascii="Times New Roman" w:hAnsi="Times New Roman"/>
          <w:sz w:val="24"/>
          <w:szCs w:val="24"/>
        </w:rPr>
        <w:t xml:space="preserve"> программы</w:t>
      </w:r>
      <w:r w:rsidRPr="00AD1AFA">
        <w:rPr>
          <w:rFonts w:ascii="Times New Roman" w:hAnsi="Times New Roman" w:cs="Times New Roman"/>
          <w:sz w:val="24"/>
          <w:szCs w:val="24"/>
        </w:rPr>
        <w:t xml:space="preserve"> по учебному предмету «Основы религиозных культур и светской этики», </w:t>
      </w:r>
      <w:r w:rsidRPr="00AD1AFA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Pr="00AD1AFA">
        <w:rPr>
          <w:rFonts w:ascii="Times New Roman" w:hAnsi="Times New Roman" w:cs="Times New Roman"/>
          <w:sz w:val="24"/>
          <w:szCs w:val="24"/>
        </w:rPr>
        <w:t xml:space="preserve"> авторской программы 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>Данилюк  А.Я., Емельяновой Т.В., Марченко О.Н., Мацыяка Е.В., Обернихина Г.А., Савченко К.В. «Основы религиозных культур и светской этики. Сборник рабочих программ. 4 класс»</w:t>
      </w:r>
      <w:r w:rsidR="001346B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346B7">
        <w:rPr>
          <w:rFonts w:ascii="Times New Roman" w:eastAsia="Times New Roman" w:hAnsi="Times New Roman"/>
          <w:sz w:val="24"/>
          <w:szCs w:val="24"/>
        </w:rPr>
        <w:t>Москва, «Просвещение» 2014 г</w:t>
      </w:r>
      <w:r w:rsidRPr="00AD1AFA">
        <w:rPr>
          <w:rFonts w:ascii="Times New Roman" w:hAnsi="Times New Roman" w:cs="Times New Roman"/>
          <w:sz w:val="24"/>
          <w:szCs w:val="24"/>
        </w:rPr>
        <w:t>.</w:t>
      </w:r>
    </w:p>
    <w:p w:rsidR="003B4706" w:rsidRPr="00AD1AFA" w:rsidRDefault="003B4706" w:rsidP="003B47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AFA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346B7">
        <w:rPr>
          <w:rFonts w:ascii="Times New Roman" w:hAnsi="Times New Roman" w:cs="Times New Roman"/>
          <w:sz w:val="24"/>
          <w:szCs w:val="24"/>
        </w:rPr>
        <w:t xml:space="preserve">предметная </w:t>
      </w:r>
      <w:r w:rsidRPr="00AD1AFA">
        <w:rPr>
          <w:rFonts w:ascii="Times New Roman" w:hAnsi="Times New Roman" w:cs="Times New Roman"/>
          <w:sz w:val="24"/>
          <w:szCs w:val="24"/>
        </w:rPr>
        <w:t xml:space="preserve">линия учебников </w:t>
      </w:r>
      <w:r w:rsidR="001346B7">
        <w:rPr>
          <w:rFonts w:ascii="Times New Roman" w:hAnsi="Times New Roman" w:cs="Times New Roman"/>
          <w:sz w:val="24"/>
          <w:szCs w:val="24"/>
        </w:rPr>
        <w:t xml:space="preserve">А.Л.Беглова, Е.В.Саплиной 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 xml:space="preserve">«Основы </w:t>
      </w:r>
      <w:r w:rsidR="001346B7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мировых 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>религиозных культур 4 класс.</w:t>
      </w:r>
      <w:r w:rsidR="001346B7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="001346B7">
        <w:rPr>
          <w:rFonts w:ascii="Times New Roman" w:eastAsia="Times New Roman" w:hAnsi="Times New Roman"/>
          <w:sz w:val="24"/>
          <w:szCs w:val="24"/>
          <w:lang w:eastAsia="ru-RU"/>
        </w:rPr>
        <w:t xml:space="preserve">осква 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346B7">
        <w:rPr>
          <w:rFonts w:ascii="Times New Roman" w:eastAsia="Times New Roman" w:hAnsi="Times New Roman"/>
          <w:sz w:val="24"/>
          <w:szCs w:val="24"/>
          <w:lang w:eastAsia="ru-RU"/>
        </w:rPr>
        <w:t>Просвещение»</w:t>
      </w:r>
      <w:r w:rsidR="00E70F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B4706" w:rsidRPr="00AD1AFA" w:rsidRDefault="003B4706" w:rsidP="003B470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>Рабочая программа рассчитана на 34 часа (1 час в неделю).</w:t>
      </w:r>
    </w:p>
    <w:p w:rsidR="003B4706" w:rsidRPr="00AD1AFA" w:rsidRDefault="003B4706" w:rsidP="003B4706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3B4706" w:rsidRPr="00AD1AFA" w:rsidRDefault="003B4706" w:rsidP="003B4706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3B4706" w:rsidRPr="00AD1AFA" w:rsidRDefault="003B4706" w:rsidP="003B4706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3B4706" w:rsidRPr="00AD1AFA" w:rsidRDefault="003B4706" w:rsidP="003B4706">
      <w:pPr>
        <w:pStyle w:val="a5"/>
        <w:spacing w:line="276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AD1AFA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AD1AFA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AD1AFA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pacing w:val="-2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AD1AFA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AD1AFA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3B4706" w:rsidRPr="00AD1AFA" w:rsidRDefault="003B4706" w:rsidP="003B4706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AD1AFA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3B4706" w:rsidRPr="00AD1AFA" w:rsidRDefault="003B4706" w:rsidP="003B4706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lastRenderedPageBreak/>
        <w:t>внутренней позиции обучающегося на уровне поло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</w:t>
      </w:r>
      <w:r w:rsidR="00857224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</w:t>
      </w: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 интереса к новым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3B4706" w:rsidRPr="00AD1AFA" w:rsidRDefault="003B4706" w:rsidP="003B4706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3B4706" w:rsidRPr="00AD1AFA" w:rsidRDefault="003B4706" w:rsidP="003B4706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3B4706" w:rsidRPr="00AD1AFA" w:rsidRDefault="003B4706" w:rsidP="003B4706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B4706" w:rsidRPr="00AD1AFA" w:rsidRDefault="003B4706" w:rsidP="003B4706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3B4706" w:rsidRPr="00AD1AFA" w:rsidRDefault="003B4706" w:rsidP="003B4706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AD1AFA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3B4706" w:rsidRPr="00AD1AFA" w:rsidRDefault="003B4706" w:rsidP="003B4706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3B4706" w:rsidRPr="00AD1AFA" w:rsidRDefault="003B4706" w:rsidP="003B4706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AD1AFA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3B4706" w:rsidRPr="00AD1AFA" w:rsidRDefault="003B4706" w:rsidP="003B4706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AD1AFA">
        <w:rPr>
          <w:rFonts w:ascii="Times New Roman" w:hAnsi="Times New Roman"/>
          <w:color w:val="auto"/>
          <w:sz w:val="24"/>
          <w:szCs w:val="24"/>
        </w:rPr>
        <w:t>тату;</w:t>
      </w:r>
    </w:p>
    <w:p w:rsidR="003B4706" w:rsidRPr="00AD1AFA" w:rsidRDefault="003B4706" w:rsidP="003B4706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AD1AFA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3B4706" w:rsidRPr="00AD1AFA" w:rsidRDefault="003B4706" w:rsidP="003B4706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AD1AFA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3B4706" w:rsidRPr="00AD1AFA" w:rsidRDefault="003B4706" w:rsidP="003B4706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3B4706" w:rsidRPr="00B14968" w:rsidRDefault="003B4706" w:rsidP="00B14968">
      <w:pPr>
        <w:pStyle w:val="a7"/>
        <w:numPr>
          <w:ilvl w:val="0"/>
          <w:numId w:val="4"/>
        </w:numPr>
        <w:spacing w:line="276" w:lineRule="auto"/>
        <w:ind w:left="0" w:firstLine="454"/>
        <w:rPr>
          <w:rFonts w:ascii="Times New Roman" w:hAnsi="Times New Roman"/>
          <w:b/>
          <w:color w:val="auto"/>
          <w:sz w:val="28"/>
          <w:szCs w:val="28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AD1AFA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задачи.</w:t>
      </w:r>
    </w:p>
    <w:p w:rsidR="003B4706" w:rsidRPr="00AD1AFA" w:rsidRDefault="003B4706" w:rsidP="003B4706">
      <w:pPr>
        <w:pStyle w:val="a7"/>
        <w:spacing w:line="276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3B4706" w:rsidRPr="00AD1AFA" w:rsidRDefault="003B4706" w:rsidP="003B4706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3B4706" w:rsidRPr="00AD1AFA" w:rsidRDefault="003B4706" w:rsidP="003B4706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lastRenderedPageBreak/>
        <w:t>преобразовывать практическую задачу в познавательную;</w:t>
      </w:r>
    </w:p>
    <w:p w:rsidR="003B4706" w:rsidRPr="00AD1AFA" w:rsidRDefault="003B4706" w:rsidP="003B4706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3B4706" w:rsidRPr="00AD1AFA" w:rsidRDefault="003B4706" w:rsidP="003B4706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3B4706" w:rsidRPr="00AD1AFA" w:rsidRDefault="003B4706" w:rsidP="003B4706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3B4706" w:rsidRPr="00B14968" w:rsidRDefault="003B4706" w:rsidP="00B14968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3B4706" w:rsidRPr="00AD1AFA" w:rsidRDefault="003B4706" w:rsidP="003B4706">
      <w:pPr>
        <w:pStyle w:val="4"/>
        <w:spacing w:before="0" w:after="0" w:line="276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3B4706" w:rsidRPr="00AD1AFA" w:rsidRDefault="003B4706" w:rsidP="003B4706">
      <w:pPr>
        <w:pStyle w:val="a5"/>
        <w:spacing w:line="276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AD1AFA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использовать</w:t>
      </w:r>
      <w:r w:rsidR="00857224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 средства, в том чис</w:t>
      </w:r>
      <w:r w:rsidRPr="00AD1AFA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3B4706" w:rsidRPr="00AD1AFA" w:rsidRDefault="003B4706" w:rsidP="003B4706">
      <w:pPr>
        <w:numPr>
          <w:ilvl w:val="0"/>
          <w:numId w:val="9"/>
        </w:numPr>
        <w:tabs>
          <w:tab w:val="left" w:pos="142"/>
          <w:tab w:val="left" w:leader="dot" w:pos="624"/>
        </w:tabs>
        <w:spacing w:after="0"/>
        <w:ind w:firstLine="426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AD1AFA">
        <w:rPr>
          <w:rStyle w:val="Zag11"/>
          <w:rFonts w:ascii="Times New Roman" w:eastAsia="@Arial Unicode MS" w:hAnsi="Times New Roman" w:cs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pacing w:val="-4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AD1AFA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AD1AFA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устанавливать</w:t>
      </w:r>
      <w:r w:rsidR="00857224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 связи в изучае</w:t>
      </w:r>
      <w:r w:rsidRPr="00AD1AFA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AD1AFA">
        <w:rPr>
          <w:rFonts w:ascii="Times New Roman" w:hAnsi="Times New Roman"/>
          <w:color w:val="auto"/>
          <w:sz w:val="24"/>
          <w:szCs w:val="24"/>
        </w:rPr>
        <w:t> </w:t>
      </w:r>
      <w:r w:rsidRPr="00AD1AFA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3B4706" w:rsidRPr="00AD1AFA" w:rsidRDefault="003B4706" w:rsidP="003B4706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3B4706" w:rsidRPr="00B14968" w:rsidRDefault="003B4706" w:rsidP="00B14968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lastRenderedPageBreak/>
        <w:t>владеть рядом общих приёмов решения задач.</w:t>
      </w:r>
    </w:p>
    <w:p w:rsidR="003B4706" w:rsidRPr="00AD1AFA" w:rsidRDefault="003B4706" w:rsidP="003B4706">
      <w:pPr>
        <w:pStyle w:val="a5"/>
        <w:spacing w:line="276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3B4706" w:rsidRPr="00AD1AFA" w:rsidRDefault="003B4706" w:rsidP="003B4706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3B4706" w:rsidRPr="00AD1AFA" w:rsidRDefault="003B4706" w:rsidP="003B4706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3B4706" w:rsidRPr="00AD1AFA" w:rsidRDefault="003B4706" w:rsidP="003B4706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3B4706" w:rsidRPr="00AD1AFA" w:rsidRDefault="003B4706" w:rsidP="003B4706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3B4706" w:rsidRPr="00AD1AFA" w:rsidRDefault="003B4706" w:rsidP="003B4706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3B4706" w:rsidRPr="00AD1AFA" w:rsidRDefault="003B4706" w:rsidP="003B4706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3B4706" w:rsidRPr="00AD1AFA" w:rsidRDefault="003B4706" w:rsidP="003B4706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3B4706" w:rsidRPr="00AD1AFA" w:rsidRDefault="003B4706" w:rsidP="003B4706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3B4706" w:rsidRPr="00B14968" w:rsidRDefault="003B4706" w:rsidP="00B14968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3B4706" w:rsidRPr="00AD1AFA" w:rsidRDefault="003B4706" w:rsidP="003B4706">
      <w:pPr>
        <w:pStyle w:val="4"/>
        <w:spacing w:before="0" w:after="0" w:line="276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3B4706" w:rsidRPr="00AD1AFA" w:rsidRDefault="003B4706" w:rsidP="003B4706">
      <w:pPr>
        <w:pStyle w:val="a5"/>
        <w:spacing w:line="276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B4706" w:rsidRPr="00AD1AFA" w:rsidRDefault="003B4706" w:rsidP="003B4706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AD1AFA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AD1AFA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AD1AFA">
        <w:rPr>
          <w:rFonts w:ascii="Times New Roman" w:hAnsi="Times New Roman"/>
          <w:color w:val="auto"/>
          <w:sz w:val="24"/>
          <w:szCs w:val="24"/>
        </w:rPr>
        <w:t>ния;</w:t>
      </w:r>
    </w:p>
    <w:p w:rsidR="003B4706" w:rsidRPr="00AD1AFA" w:rsidRDefault="003B4706" w:rsidP="003B4706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B4706" w:rsidRPr="00AD1AFA" w:rsidRDefault="003B4706" w:rsidP="003B4706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3B4706" w:rsidRPr="00AD1AFA" w:rsidRDefault="003B4706" w:rsidP="003B4706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3B4706" w:rsidRPr="00AD1AFA" w:rsidRDefault="003B4706" w:rsidP="003B4706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AD1AFA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3B4706" w:rsidRPr="00AD1AFA" w:rsidRDefault="003B4706" w:rsidP="003B4706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3B4706" w:rsidRPr="00AD1AFA" w:rsidRDefault="003B4706" w:rsidP="003B4706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3B4706" w:rsidRPr="00AD1AFA" w:rsidRDefault="003B4706" w:rsidP="003B4706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3B4706" w:rsidRPr="00AD1AFA" w:rsidRDefault="003B4706" w:rsidP="003B4706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3B4706" w:rsidRPr="00B14968" w:rsidRDefault="003B4706" w:rsidP="00B14968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AD1AFA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B4706" w:rsidRPr="00AD1AFA" w:rsidRDefault="003B4706" w:rsidP="003B4706">
      <w:pPr>
        <w:pStyle w:val="a5"/>
        <w:spacing w:line="276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3B4706" w:rsidRPr="00AD1AFA" w:rsidRDefault="003B4706" w:rsidP="003B4706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3B4706" w:rsidRPr="00AD1AFA" w:rsidRDefault="003B4706" w:rsidP="003B4706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3B4706" w:rsidRPr="00AD1AFA" w:rsidRDefault="003B4706" w:rsidP="003B4706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понимать относительность мнений и подходов к решению проблемы;</w:t>
      </w:r>
    </w:p>
    <w:p w:rsidR="003B4706" w:rsidRPr="00AD1AFA" w:rsidRDefault="003B4706" w:rsidP="003B4706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3B4706" w:rsidRPr="00AD1AFA" w:rsidRDefault="003B4706" w:rsidP="003B4706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3B4706" w:rsidRPr="00AD1AFA" w:rsidRDefault="003B4706" w:rsidP="003B4706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B4706" w:rsidRPr="00AD1AFA" w:rsidRDefault="003B4706" w:rsidP="003B4706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3B4706" w:rsidRPr="00AD1AFA" w:rsidRDefault="003B4706" w:rsidP="003B4706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3B4706" w:rsidRPr="00B14968" w:rsidRDefault="003B4706" w:rsidP="00B14968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="00857224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планирования и регуляции своей деятельности</w:t>
      </w:r>
      <w:r w:rsidRPr="00AD1AFA">
        <w:rPr>
          <w:rFonts w:ascii="Times New Roman" w:hAnsi="Times New Roman"/>
          <w:iCs/>
          <w:color w:val="auto"/>
          <w:sz w:val="24"/>
          <w:szCs w:val="24"/>
        </w:rPr>
        <w:t>.</w:t>
      </w:r>
      <w:bookmarkStart w:id="0" w:name="_Toc288394059"/>
      <w:bookmarkStart w:id="1" w:name="_Toc288410526"/>
      <w:bookmarkStart w:id="2" w:name="_Toc288410655"/>
      <w:bookmarkStart w:id="3" w:name="_Toc294246070"/>
    </w:p>
    <w:p w:rsidR="003B4706" w:rsidRPr="00AD1AFA" w:rsidRDefault="003B4706" w:rsidP="003B4706">
      <w:pPr>
        <w:pStyle w:val="a9"/>
        <w:ind w:firstLine="426"/>
        <w:rPr>
          <w:bCs/>
          <w:sz w:val="24"/>
        </w:rPr>
      </w:pPr>
      <w:r w:rsidRPr="00AD1AFA">
        <w:rPr>
          <w:sz w:val="24"/>
        </w:rPr>
        <w:t xml:space="preserve">Чтение. Работа с текстом </w:t>
      </w:r>
      <w:r w:rsidRPr="00AD1AFA">
        <w:rPr>
          <w:bCs/>
          <w:sz w:val="24"/>
        </w:rPr>
        <w:t>(метапредметные результаты)</w:t>
      </w:r>
      <w:bookmarkEnd w:id="0"/>
      <w:bookmarkEnd w:id="1"/>
      <w:bookmarkEnd w:id="2"/>
      <w:bookmarkEnd w:id="3"/>
    </w:p>
    <w:p w:rsidR="003B4706" w:rsidRPr="00AD1AFA" w:rsidRDefault="003B4706" w:rsidP="003B4706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поиск информации и понимание прочитанного</w:t>
      </w:r>
    </w:p>
    <w:p w:rsidR="003B4706" w:rsidRPr="00AD1AFA" w:rsidRDefault="003B4706" w:rsidP="003B4706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определять тему и главную мысль текста;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pacing w:val="-4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AD1AFA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AD1AFA">
        <w:rPr>
          <w:rFonts w:ascii="Times New Roman" w:hAnsi="Times New Roman"/>
          <w:color w:val="auto"/>
          <w:sz w:val="24"/>
          <w:szCs w:val="24"/>
        </w:rPr>
        <w:t>выделяя 2—3 существенных признака;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pacing w:val="2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3B4706" w:rsidRPr="00AD1AFA" w:rsidRDefault="003B4706" w:rsidP="003B4706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3B4706" w:rsidRPr="00AD1AFA" w:rsidRDefault="003B4706" w:rsidP="003B4706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3B4706" w:rsidRPr="001346B7" w:rsidRDefault="003B4706" w:rsidP="001346B7">
      <w:pPr>
        <w:pStyle w:val="af2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</w:rPr>
      </w:pPr>
      <w:r w:rsidRPr="001346B7">
        <w:rPr>
          <w:rFonts w:ascii="Times New Roman" w:hAnsi="Times New Roman" w:cs="Times New Roman"/>
          <w:i/>
          <w:spacing w:val="-4"/>
          <w:sz w:val="24"/>
          <w:szCs w:val="24"/>
        </w:rPr>
        <w:t>использовать формальные элементы текста (например,</w:t>
      </w:r>
      <w:r w:rsidR="001346B7" w:rsidRPr="001346B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346B7">
        <w:rPr>
          <w:rFonts w:ascii="Times New Roman" w:hAnsi="Times New Roman" w:cs="Times New Roman"/>
          <w:i/>
          <w:sz w:val="24"/>
          <w:szCs w:val="24"/>
        </w:rPr>
        <w:t>подзаголовки, сноски) для поиска нужной информации;</w:t>
      </w:r>
    </w:p>
    <w:p w:rsidR="003B4706" w:rsidRPr="00AD1AFA" w:rsidRDefault="003B4706" w:rsidP="001346B7">
      <w:pPr>
        <w:pStyle w:val="a7"/>
        <w:numPr>
          <w:ilvl w:val="0"/>
          <w:numId w:val="18"/>
        </w:numPr>
        <w:spacing w:line="276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3B4706" w:rsidRPr="00B14968" w:rsidRDefault="003B4706" w:rsidP="00B14968">
      <w:pPr>
        <w:pStyle w:val="a7"/>
        <w:numPr>
          <w:ilvl w:val="0"/>
          <w:numId w:val="18"/>
        </w:numPr>
        <w:spacing w:line="276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сопоставлять информацию, полученную из нескольких источников.</w:t>
      </w:r>
    </w:p>
    <w:p w:rsidR="003B4706" w:rsidRPr="00AD1AFA" w:rsidRDefault="003B4706" w:rsidP="003B4706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преобразование и интерпретация информации</w:t>
      </w:r>
    </w:p>
    <w:p w:rsidR="003B4706" w:rsidRPr="00AD1AFA" w:rsidRDefault="003B4706" w:rsidP="003B4706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B4706" w:rsidRPr="00AD1AFA" w:rsidRDefault="003B4706" w:rsidP="003B4706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pacing w:val="-4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3B4706" w:rsidRPr="00AD1AFA" w:rsidRDefault="003B4706" w:rsidP="003B4706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3B4706" w:rsidRPr="00AD1AFA" w:rsidRDefault="003B4706" w:rsidP="003B4706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3B4706" w:rsidRPr="00AD1AFA" w:rsidRDefault="003B4706" w:rsidP="003B4706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3B4706" w:rsidRPr="00B14968" w:rsidRDefault="003B4706" w:rsidP="00B14968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3B4706" w:rsidRPr="00AD1AFA" w:rsidRDefault="003B4706" w:rsidP="003B4706">
      <w:pPr>
        <w:pStyle w:val="a5"/>
        <w:spacing w:line="276" w:lineRule="auto"/>
        <w:ind w:firstLine="454"/>
        <w:rPr>
          <w:rFonts w:ascii="Times New Roman" w:hAnsi="Times New Roman"/>
          <w:b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3B4706" w:rsidRPr="00AD1AFA" w:rsidRDefault="003B4706" w:rsidP="003B4706">
      <w:pPr>
        <w:pStyle w:val="a7"/>
        <w:numPr>
          <w:ilvl w:val="0"/>
          <w:numId w:val="14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учётом 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3B4706" w:rsidRPr="00B14968" w:rsidRDefault="003B4706" w:rsidP="00B14968">
      <w:pPr>
        <w:pStyle w:val="a7"/>
        <w:numPr>
          <w:ilvl w:val="0"/>
          <w:numId w:val="14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составлять небольшие письменные аннотации к тексту, отзывы о проч</w:t>
      </w:r>
      <w:r w:rsidRPr="00AD1AFA">
        <w:rPr>
          <w:rFonts w:ascii="Times New Roman" w:hAnsi="Times New Roman"/>
          <w:iCs/>
          <w:color w:val="auto"/>
          <w:sz w:val="24"/>
          <w:szCs w:val="24"/>
        </w:rPr>
        <w:t>итанном</w:t>
      </w:r>
      <w:r w:rsidRPr="00AD1AFA">
        <w:rPr>
          <w:rFonts w:ascii="Times New Roman" w:hAnsi="Times New Roman"/>
          <w:color w:val="auto"/>
          <w:sz w:val="24"/>
          <w:szCs w:val="24"/>
        </w:rPr>
        <w:t>.</w:t>
      </w:r>
    </w:p>
    <w:p w:rsidR="003B4706" w:rsidRPr="00AD1AFA" w:rsidRDefault="003B4706" w:rsidP="003B4706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оценка информации</w:t>
      </w:r>
    </w:p>
    <w:p w:rsidR="003B4706" w:rsidRPr="00AD1AFA" w:rsidRDefault="003B4706" w:rsidP="003B4706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B4706" w:rsidRPr="00AD1AFA" w:rsidRDefault="003B4706" w:rsidP="003B4706">
      <w:pPr>
        <w:pStyle w:val="a7"/>
        <w:numPr>
          <w:ilvl w:val="0"/>
          <w:numId w:val="15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3B4706" w:rsidRPr="00AD1AFA" w:rsidRDefault="003B4706" w:rsidP="003B4706">
      <w:pPr>
        <w:pStyle w:val="a7"/>
        <w:numPr>
          <w:ilvl w:val="0"/>
          <w:numId w:val="15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AD1AFA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3B4706" w:rsidRPr="00AD1AFA" w:rsidRDefault="003B4706" w:rsidP="003B4706">
      <w:pPr>
        <w:pStyle w:val="a7"/>
        <w:numPr>
          <w:ilvl w:val="0"/>
          <w:numId w:val="15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AD1AFA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3B4706" w:rsidRPr="00B14968" w:rsidRDefault="003B4706" w:rsidP="00B14968">
      <w:pPr>
        <w:pStyle w:val="a7"/>
        <w:numPr>
          <w:ilvl w:val="0"/>
          <w:numId w:val="15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3B4706" w:rsidRPr="00AD1AFA" w:rsidRDefault="003B4706" w:rsidP="003B4706">
      <w:pPr>
        <w:pStyle w:val="ab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3B4706" w:rsidRPr="00AD1AFA" w:rsidRDefault="003B4706" w:rsidP="003B4706">
      <w:pPr>
        <w:pStyle w:val="a7"/>
        <w:numPr>
          <w:ilvl w:val="0"/>
          <w:numId w:val="16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3B4706" w:rsidRPr="00AD1AFA" w:rsidRDefault="003B4706" w:rsidP="003B4706">
      <w:pPr>
        <w:pStyle w:val="a7"/>
        <w:numPr>
          <w:ilvl w:val="0"/>
          <w:numId w:val="16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3B4706" w:rsidRPr="00AD1AFA" w:rsidRDefault="003B4706" w:rsidP="003B4706">
      <w:pPr>
        <w:pStyle w:val="a7"/>
        <w:numPr>
          <w:ilvl w:val="0"/>
          <w:numId w:val="16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3B4706" w:rsidRPr="00AD1AFA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4968" w:rsidRDefault="00B14968" w:rsidP="003B4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706" w:rsidRDefault="003B4706" w:rsidP="003B4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3B4706" w:rsidRPr="009342EA" w:rsidRDefault="003B4706" w:rsidP="003B4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C28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9342EA">
        <w:rPr>
          <w:rFonts w:ascii="Times New Roman" w:eastAsia="Calibri" w:hAnsi="Times New Roman" w:cs="Times New Roman"/>
          <w:sz w:val="24"/>
          <w:szCs w:val="24"/>
        </w:rPr>
        <w:t>«</w:t>
      </w:r>
      <w:r w:rsidRPr="009342EA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 w:rsidRPr="009342EA">
        <w:rPr>
          <w:rFonts w:ascii="Times New Roman" w:eastAsia="Calibri" w:hAnsi="Times New Roman" w:cs="Times New Roman"/>
          <w:sz w:val="24"/>
          <w:szCs w:val="24"/>
        </w:rPr>
        <w:t>»</w:t>
      </w:r>
      <w:r w:rsidRPr="009342EA">
        <w:rPr>
          <w:rFonts w:ascii="Times New Roman" w:hAnsi="Times New Roman" w:cs="Times New Roman"/>
          <w:sz w:val="24"/>
          <w:szCs w:val="24"/>
        </w:rPr>
        <w:t>, включающей в себя учебный предмет «Основы религиозных культур и светской этики», отражают:</w:t>
      </w:r>
    </w:p>
    <w:p w:rsidR="003B4706" w:rsidRPr="00AD1AFA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1241"/>
      <w:r w:rsidRPr="00AD1AFA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3B4706" w:rsidRPr="00AD1AFA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242"/>
      <w:bookmarkEnd w:id="4"/>
      <w:r w:rsidRPr="00AD1AFA">
        <w:rPr>
          <w:rFonts w:ascii="Times New Roman" w:hAnsi="Times New Roman" w:cs="Times New Roman"/>
          <w:sz w:val="24"/>
          <w:szCs w:val="24"/>
        </w:rPr>
        <w:lastRenderedPageBreak/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3B4706" w:rsidRPr="00AD1AFA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243"/>
      <w:bookmarkEnd w:id="5"/>
      <w:r w:rsidRPr="00AD1AFA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3B4706" w:rsidRPr="00AD1AFA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244"/>
      <w:bookmarkEnd w:id="6"/>
      <w:r w:rsidRPr="00AD1AFA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3B4706" w:rsidRPr="00AD1AFA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245"/>
      <w:bookmarkEnd w:id="7"/>
      <w:r w:rsidRPr="00AD1AFA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3B4706" w:rsidRPr="00AD1AFA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246"/>
      <w:bookmarkEnd w:id="8"/>
      <w:r w:rsidRPr="00AD1AFA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3B4706" w:rsidRPr="00AD1AFA" w:rsidRDefault="003B4706" w:rsidP="00B149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247"/>
      <w:bookmarkEnd w:id="9"/>
      <w:r w:rsidRPr="00AD1AFA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  <w:bookmarkEnd w:id="10"/>
    </w:p>
    <w:p w:rsidR="003B4706" w:rsidRPr="00AD1AFA" w:rsidRDefault="003B4706" w:rsidP="003B4706">
      <w:pPr>
        <w:tabs>
          <w:tab w:val="left" w:pos="142"/>
          <w:tab w:val="left" w:leader="dot" w:pos="624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Общие планируемые результаты</w:t>
      </w:r>
      <w:r w:rsidRPr="00AD1A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4706" w:rsidRPr="00AD1AFA" w:rsidRDefault="003B4706" w:rsidP="003B4706">
      <w:pPr>
        <w:tabs>
          <w:tab w:val="left" w:pos="142"/>
          <w:tab w:val="left" w:leader="dot" w:pos="624"/>
        </w:tabs>
        <w:spacing w:after="0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AD1AFA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В результате освоения каждого модуля курса </w:t>
      </w:r>
      <w:r w:rsidRPr="00AD1AFA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AD1AFA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3B4706" w:rsidRPr="00B14968" w:rsidRDefault="003B4706" w:rsidP="00B14968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>– ориентироваться в вопросах нравственного выбора на внутреннюю установку личности поступать согласно своей совести.</w:t>
      </w:r>
    </w:p>
    <w:p w:rsidR="003B4706" w:rsidRPr="00AD1AFA" w:rsidRDefault="003B4706" w:rsidP="003B470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«Основы мировых религиозных культур»</w:t>
      </w:r>
    </w:p>
    <w:p w:rsidR="003B4706" w:rsidRPr="00AD1AFA" w:rsidRDefault="003B4706" w:rsidP="003B4706">
      <w:pPr>
        <w:tabs>
          <w:tab w:val="left" w:pos="142"/>
          <w:tab w:val="left" w:leader="dot" w:pos="624"/>
        </w:tabs>
        <w:spacing w:after="0"/>
        <w:ind w:firstLine="426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AD1AFA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религиозной морали; 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3B4706" w:rsidRPr="00AD1AFA" w:rsidRDefault="003B4706" w:rsidP="003B4706">
      <w:pPr>
        <w:tabs>
          <w:tab w:val="left" w:pos="142"/>
          <w:tab w:val="left" w:leader="dot" w:pos="624"/>
        </w:tabs>
        <w:spacing w:after="0"/>
        <w:ind w:firstLine="426"/>
        <w:jc w:val="both"/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</w:pPr>
      <w:r w:rsidRPr="00AD1AFA"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3B4706" w:rsidRPr="00AD1AFA" w:rsidRDefault="003B4706" w:rsidP="003B4706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1346B7" w:rsidRPr="00532461" w:rsidRDefault="001346B7" w:rsidP="00532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2461" w:rsidRDefault="00532461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B4706" w:rsidRPr="00AD1AFA" w:rsidRDefault="003B4706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3B4706" w:rsidRPr="00AD1AFA" w:rsidRDefault="003B4706" w:rsidP="001346B7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3B4706" w:rsidRPr="00AD1AFA" w:rsidRDefault="003B4706" w:rsidP="003B4706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5026" w:type="dxa"/>
        <w:tblInd w:w="108" w:type="dxa"/>
        <w:tblLayout w:type="fixed"/>
        <w:tblLook w:val="04A0"/>
      </w:tblPr>
      <w:tblGrid>
        <w:gridCol w:w="13750"/>
        <w:gridCol w:w="1276"/>
      </w:tblGrid>
      <w:tr w:rsidR="003B4706" w:rsidRPr="00AD1AFA" w:rsidTr="004C4899">
        <w:trPr>
          <w:trHeight w:val="428"/>
        </w:trPr>
        <w:tc>
          <w:tcPr>
            <w:tcW w:w="13750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3B4706" w:rsidRPr="00AD1AFA" w:rsidTr="004C4899">
        <w:trPr>
          <w:trHeight w:val="1992"/>
        </w:trPr>
        <w:tc>
          <w:tcPr>
            <w:tcW w:w="13750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ind w:firstLine="34"/>
              <w:jc w:val="both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Россия – наша Родина. Культура и религия. Религии мира и их основатели.</w:t>
            </w:r>
          </w:p>
          <w:p w:rsidR="003B4706" w:rsidRPr="00AD1AFA" w:rsidRDefault="003B4706" w:rsidP="001346B7">
            <w:pPr>
              <w:jc w:val="both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 религий.</w:t>
            </w:r>
          </w:p>
          <w:p w:rsidR="003B4706" w:rsidRPr="00AD1AFA" w:rsidRDefault="003B4706" w:rsidP="001346B7">
            <w:pPr>
              <w:ind w:firstLine="34"/>
              <w:jc w:val="both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shd w:val="clear" w:color="auto" w:fill="FFFFFF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3B4706" w:rsidRPr="00AD1AFA" w:rsidRDefault="003B4706" w:rsidP="001346B7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899" w:rsidRDefault="004C4899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899" w:rsidRDefault="004C4899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899" w:rsidRDefault="004C4899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899" w:rsidRDefault="004C4899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899" w:rsidRDefault="004C4899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13059"/>
        <w:gridCol w:w="1276"/>
      </w:tblGrid>
      <w:tr w:rsidR="003B4706" w:rsidRPr="00AD1AFA" w:rsidTr="004C4899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п/п</w:t>
            </w:r>
          </w:p>
        </w:tc>
        <w:tc>
          <w:tcPr>
            <w:tcW w:w="1305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5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4706" w:rsidRPr="00AD1AFA" w:rsidTr="004C4899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Россия — наша Родина.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Введение. Духовные ценности и нравственные идеалы в жизни человека и общества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Россия – многонациональное государство. Духовный мир человека. Культурные традиции и вечные ценности. Семейные ценности.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Культура и религия.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Понятие религии. Первобытные верования. Древние религии. Национальные и мировые религии. 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мира и их основатели.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Возникновение  религий. Древнейшие верования</w:t>
            </w: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.  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Первые религии. Многобожие. Появление иудаизма как  первой религии, основанной на  вере в Единого Бога.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мира и их основатели.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Возникновение  религий. Возникновение христианства. Основы учения Иисуса Христа. Возникновение ислама. Возникновение буддизма. Основные истины буддизма.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Священные книги религий мира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: Тора, Коран, Библия, Типитака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Что такое священные книги. Священная книга буддизма — Типитака (Три корзины мудрости). Священные книги иудаизма и христианства. 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Священные книги религий мира: Тора, Коран, Библия, Типитака 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Священная книга ислама — Коран. Священные книги как обязательная часть любой религии.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Хранители предания в религиях мира.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Необходимость хранителя предания для любой религии. Жрецы. Раввины в иудаизме. Христианские священнослужители. Мусульманская община. Буддийская община.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Человек в религиозных традициях мира.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Добро и зло. Понятия греха,  раскаяния и воздаяния.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разных религиях.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2 четверть – 7 часов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Человек в религиозных традициях мира.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Добро и зло. Понятия греха,  раскаяния и воздаяния.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разных религиях.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Человек в религиозных традициях мира.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Священные сооружения: 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Православие. Ислам.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Священные сооружения: 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Буддизм. Иудаизм.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Культура и религия.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Творческие работы учащихся. Презентации результатов работы и их обсуждение.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Культура и религия.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Творческие работы учащихся. Презентации результатов работы и их обсуждение. Продолжение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Искусство в религиозной культуре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Православие. Ислам.)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Связь искусства и религии. 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3 четверть – 11 часов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Искусство в религиозной культуре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Буддизм. Иудаизм.)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Связь искусства и религии. 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России.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Выбор веры князем Владимиром. Православное христианство в истории России. Другие христианские конфессии в России. Ислам в России. Иудеи в  истории России. Распространение буддизма в России.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России.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История религий в России.Выбор веры князем Владимиром. Православное христианство в истории России. Другие христианские конфессии в России. Ислам в России. Иудеи в истории России. Распространение буддизма в России.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Религиозные ритуалы в искусстве. Обычаи и обряды.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Христианство.  Ислам)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Религиозные ритуалы. Обычаи и обряды. (Буддизм. Иудаизм) 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bCs/>
                <w:i/>
                <w:lang w:eastAsia="ru-RU"/>
              </w:rPr>
              <w:t>Религиозные ритуалы в искусстве</w:t>
            </w: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Паломничества и святыни.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Праздники религий мира. (Христианство. Ислам.)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Религиозные праздники. Праздники иудаизма. Праздники христианства. Праздники ислама. Праздники буддизма.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Праздники религий мира. (Буддизм. Иудаизм)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Религиозные праздники. Праздники иудаизма. Праздники христианства. Праздники 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lastRenderedPageBreak/>
              <w:t>ислама. Праздники буддизма.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4C4899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24.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Религия и мораль. Нравственные заповеди в религиях мира .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Христианство.  Ислам)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Принцип ценности человеческой жизни как основополагающий принцип всех религий. 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Религия и мораль. Нравственные заповеди в религиях мира.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Буддизм. Иудаизм)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Принцип ценности человеческой жизни как основополагающий принцип всех религий. 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Милосердие, забота о слабых,  взаимопомощь, социальные проблемы общества и отношение к ним разных религий.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Милосердие в различных религиях. Учение Христа о милосердии. Благотворительная деятельность христианской церкви. Формы выражения милосердия в исламе. Сострадание к живым существам как основа буддизма.   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4 четверть – 8 часов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Семья, семейные ценности.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Роль семьи в жизни человека. Семья как школа любви в христианстве. Брак как обязанность человека в исламе. Назначение семьи в буддизме.  Уважительное отношение к родителям — часть любого религиозного вероучения.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Долг, свобода,  ответственность, учение и   труд.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Понимание долга, свободы, ответственности, труда в разных религиях.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Любовь и уважение к Отечеству. Патриотизм многонационального и многоконфессионального  народа России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Этапы становления духовных традиций  России. Любовь — основа человеческой жизни. Служение человека обществу, Родине. Консультация  учителя, как готовиться к урокам. Творческие работы  (дома с родителями или законными представителями)  на тему 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России.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Святыни православия, ислама, буддизма, иудаизма. Творческие работы учащихся. 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Традиционные религии России. Понятие святыни в религиозной культуре. Святыни православия, иудаизма, ислама, буддизма: священные книги, культовые предметы и сооружения. 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Религия и мораль. Нравственные заповеди в религиях мира .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Основные нравственные заповеди православия,  ислама, светской этики. Заповеди иудаизма, заповеди христианства, нравственное учение ислама. Посещение культового сооружения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Религия и мораль. Нравственные заповеди в религиях мира 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Основные нравственные заповеди буддизма, иудаизма,  светской этики. Заповеди иудаизма, нравственное учение буддизма. Посещение культового сооружения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России.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Российские  православные,  исламские, буддийские, иудейские, светские  семьи . Творческие работы учащихся.Семья как основа жизни человека. Род и семья — истоки нравственных отношений. Ценности семейной жизни в  иудейской традиции. Христианская семья. Семья в исламе. Семья в буддийской культуре.  Семейные традиции. Родовое  древо.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4706" w:rsidRPr="00AD1AFA" w:rsidTr="004C4899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34.</w:t>
            </w:r>
          </w:p>
        </w:tc>
        <w:tc>
          <w:tcPr>
            <w:tcW w:w="130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Любовь и уважение к Отечеству.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B14968" w:rsidRDefault="00B14968" w:rsidP="00B14968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4706" w:rsidRDefault="003B4706" w:rsidP="003B470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«Основы </w:t>
      </w:r>
      <w:r>
        <w:rPr>
          <w:rFonts w:ascii="Times New Roman" w:hAnsi="Times New Roman" w:cs="Times New Roman"/>
          <w:b/>
          <w:sz w:val="24"/>
          <w:szCs w:val="24"/>
        </w:rPr>
        <w:t>буддийской культуры</w:t>
      </w:r>
      <w:r w:rsidRPr="00AD1AFA">
        <w:rPr>
          <w:rFonts w:ascii="Times New Roman" w:hAnsi="Times New Roman" w:cs="Times New Roman"/>
          <w:b/>
          <w:sz w:val="24"/>
          <w:szCs w:val="24"/>
        </w:rPr>
        <w:t>»</w:t>
      </w:r>
    </w:p>
    <w:p w:rsidR="003B4706" w:rsidRPr="00665A65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665A65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665A65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3B4706" w:rsidRPr="00665A65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3B4706" w:rsidRPr="00665A65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3B4706" w:rsidRPr="00665A65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3B4706" w:rsidRPr="00665A65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3B4706" w:rsidRPr="00665A65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буддийской религиозной морали;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3B4706" w:rsidRPr="00665A65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665A65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3B4706" w:rsidRPr="00665A65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3B4706" w:rsidRPr="00665A65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3B4706" w:rsidRPr="00665A65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3B4706" w:rsidRPr="00AD1AFA" w:rsidRDefault="003B4706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3B4706" w:rsidRPr="00AD1AFA" w:rsidRDefault="003B4706" w:rsidP="004C4899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3B4706" w:rsidRPr="00AD1AFA" w:rsidRDefault="003B4706" w:rsidP="003B4706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742" w:type="dxa"/>
        <w:tblInd w:w="108" w:type="dxa"/>
        <w:tblLook w:val="04A0"/>
      </w:tblPr>
      <w:tblGrid>
        <w:gridCol w:w="13183"/>
        <w:gridCol w:w="1559"/>
      </w:tblGrid>
      <w:tr w:rsidR="003B4706" w:rsidRPr="00AD1AFA" w:rsidTr="00B14968">
        <w:trPr>
          <w:trHeight w:val="428"/>
        </w:trPr>
        <w:tc>
          <w:tcPr>
            <w:tcW w:w="13183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3B4706" w:rsidRPr="00AD1AFA" w:rsidTr="00B14968">
        <w:trPr>
          <w:trHeight w:val="461"/>
        </w:trPr>
        <w:tc>
          <w:tcPr>
            <w:tcW w:w="13183" w:type="dxa"/>
            <w:shd w:val="clear" w:color="auto" w:fill="auto"/>
            <w:tcMar>
              <w:left w:w="108" w:type="dxa"/>
            </w:tcMar>
          </w:tcPr>
          <w:p w:rsidR="003B4706" w:rsidRPr="00D260D2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D2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3B4706" w:rsidRPr="00D260D2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D2">
              <w:rPr>
                <w:rFonts w:ascii="Times New Roman" w:hAnsi="Times New Roman" w:cs="Times New Roman"/>
                <w:sz w:val="24"/>
                <w:szCs w:val="24"/>
              </w:rPr>
              <w:t>Введение в буддийскую духовную традицию. Культура и религия. Будда и его учение. Буддийские святые. Будды и бодхисаттвы.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      </w:r>
          </w:p>
          <w:p w:rsidR="003B4706" w:rsidRPr="00D260D2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D2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shd w:val="clear" w:color="auto" w:fill="FFFFFF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12492"/>
        <w:gridCol w:w="1559"/>
      </w:tblGrid>
      <w:tr w:rsidR="003B4706" w:rsidRPr="00AD1AFA" w:rsidTr="00B14968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п/п</w:t>
            </w:r>
          </w:p>
        </w:tc>
        <w:tc>
          <w:tcPr>
            <w:tcW w:w="12492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92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4706" w:rsidRPr="00AD1AFA" w:rsidTr="00B14968">
        <w:trPr>
          <w:trHeight w:val="334"/>
        </w:trPr>
        <w:tc>
          <w:tcPr>
            <w:tcW w:w="14850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Россия – наша Родина.</w:t>
            </w:r>
          </w:p>
          <w:p w:rsidR="003B4706" w:rsidRPr="00770ED3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 –многонациональное государство. Культурные традиции и вечные ценности.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0E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буддийскую духовную традицию</w:t>
            </w:r>
          </w:p>
          <w:p w:rsidR="003B4706" w:rsidRPr="00770ED3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Возникновение буддизма. Будда Шакьямуни –основатель буддизма.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0ED3">
              <w:rPr>
                <w:rFonts w:ascii="Times New Roman" w:hAnsi="Times New Roman" w:cs="Times New Roman"/>
                <w:i/>
                <w:sz w:val="24"/>
                <w:szCs w:val="24"/>
              </w:rPr>
              <w:t>Будда и его учение.</w:t>
            </w:r>
          </w:p>
          <w:p w:rsidR="003B4706" w:rsidRPr="00770ED3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70ED3">
              <w:rPr>
                <w:rFonts w:ascii="Times New Roman" w:hAnsi="Times New Roman" w:cs="Times New Roman"/>
                <w:sz w:val="24"/>
                <w:szCs w:val="24"/>
              </w:rPr>
              <w:t>Буддийское предание о Будде Шакьямуни.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Четыре благородные истины буддизма и Восьмеричный путь избавления от страданий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3B4706" w:rsidRPr="00F96C3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святые.</w:t>
            </w:r>
          </w:p>
          <w:p w:rsidR="003B4706" w:rsidRPr="00F96C3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6C32">
              <w:rPr>
                <w:rFonts w:ascii="Times New Roman" w:hAnsi="Times New Roman" w:cs="Times New Roman"/>
                <w:sz w:val="24"/>
                <w:szCs w:val="24"/>
              </w:rPr>
              <w:t>Буддийские монахи. Трипитаки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святые.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Особенности печати, хранения и чтения буддийских книг в тибетской традиции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Будды и бодхисаттвы.</w:t>
            </w:r>
          </w:p>
          <w:p w:rsidR="003B4706" w:rsidRPr="00F96C3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6C32">
              <w:rPr>
                <w:rFonts w:ascii="Times New Roman" w:hAnsi="Times New Roman" w:cs="Times New Roman"/>
                <w:sz w:val="24"/>
                <w:szCs w:val="24"/>
              </w:rPr>
              <w:t>Буддийская картина мира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Будды и бодхисаттвы.</w:t>
            </w:r>
          </w:p>
          <w:p w:rsidR="003B4706" w:rsidRPr="00F96C3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4850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2 четверть – 7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  <w:p w:rsidR="003B4706" w:rsidRPr="00F96C3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6C32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в буддийской картине мира.</w:t>
            </w:r>
          </w:p>
          <w:p w:rsidR="003B4706" w:rsidRPr="00CD0518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 ненасилия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в буддийской картине мира.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Сострадание и милосердие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  <w:p w:rsidR="003B4706" w:rsidRPr="00CD0518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природе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Буддийские учителя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12492" w:type="dxa"/>
            <w:shd w:val="clear" w:color="auto" w:fill="auto"/>
          </w:tcPr>
          <w:p w:rsidR="003B4706" w:rsidRPr="00CD0518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буддийской культуре и её ценности.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человека и ценность жизни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15.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3B4706" w:rsidRPr="00CD0518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D0518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4850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3 четверть – 11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12492" w:type="dxa"/>
            <w:shd w:val="clear" w:color="auto" w:fill="auto"/>
          </w:tcPr>
          <w:p w:rsidR="003B4706" w:rsidRPr="00077524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7524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ритуалы.</w:t>
            </w:r>
          </w:p>
          <w:p w:rsidR="003B4706" w:rsidRPr="00077524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52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12492" w:type="dxa"/>
            <w:shd w:val="clear" w:color="auto" w:fill="auto"/>
          </w:tcPr>
          <w:p w:rsidR="003B4706" w:rsidRPr="00077524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3B4706" w:rsidRPr="00CD0518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Путь духовного совершенствования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3B4706" w:rsidRPr="00CD0518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Буддийское учение о добродетелях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12492" w:type="dxa"/>
            <w:shd w:val="clear" w:color="auto" w:fill="auto"/>
          </w:tcPr>
          <w:p w:rsidR="003B4706" w:rsidRPr="00CD0518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12492" w:type="dxa"/>
            <w:shd w:val="clear" w:color="auto" w:fill="auto"/>
          </w:tcPr>
          <w:p w:rsidR="003B4706" w:rsidRPr="00077524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ритуалы.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12492" w:type="dxa"/>
            <w:shd w:val="clear" w:color="auto" w:fill="auto"/>
          </w:tcPr>
          <w:p w:rsidR="003B4706" w:rsidRPr="00077524" w:rsidRDefault="003B4706" w:rsidP="001346B7">
            <w:pPr>
              <w:spacing w:after="0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святыни.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12492" w:type="dxa"/>
            <w:shd w:val="clear" w:color="auto" w:fill="auto"/>
          </w:tcPr>
          <w:p w:rsidR="003B4706" w:rsidRPr="00236C0D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священные сооружения.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12492" w:type="dxa"/>
            <w:shd w:val="clear" w:color="auto" w:fill="auto"/>
          </w:tcPr>
          <w:p w:rsidR="003B4706" w:rsidRPr="00077524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Буддийский храм.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12492" w:type="dxa"/>
            <w:shd w:val="clear" w:color="auto" w:fill="auto"/>
          </w:tcPr>
          <w:p w:rsidR="003B4706" w:rsidRPr="00236C0D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Буддийский календарь.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12492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в буддийской культуре.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4850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4 четверть – 8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12492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12492" w:type="dxa"/>
            <w:shd w:val="clear" w:color="auto" w:fill="auto"/>
          </w:tcPr>
          <w:p w:rsidR="003B4706" w:rsidRPr="00077524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святыни.</w:t>
            </w:r>
          </w:p>
          <w:p w:rsidR="003B4706" w:rsidRPr="00077524" w:rsidRDefault="003B4706" w:rsidP="001346B7">
            <w:pPr>
              <w:spacing w:after="0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524">
              <w:rPr>
                <w:rFonts w:ascii="Times New Roman" w:hAnsi="Times New Roman" w:cs="Times New Roman"/>
                <w:sz w:val="24"/>
                <w:szCs w:val="24"/>
              </w:rPr>
              <w:t>Традиционные религии России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3B4706" w:rsidRPr="00236C0D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нравственные заповеди буддизма, православия, ислама, иудаизма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Российские буддийские, православные, исламские, иудейские, светские семьи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3B4706" w:rsidRPr="00236C0D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36C0D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буддизме, православии, исламе, иудаизме, светской этики.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3B4706" w:rsidRPr="00236C0D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Творческие работы учащихся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34.</w:t>
            </w:r>
          </w:p>
        </w:tc>
        <w:tc>
          <w:tcPr>
            <w:tcW w:w="12492" w:type="dxa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3B4706" w:rsidRPr="00236C0D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55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3B4706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4706" w:rsidRPr="00D260D2" w:rsidRDefault="003B4706" w:rsidP="003B470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D260D2">
        <w:rPr>
          <w:rFonts w:ascii="Times New Roman" w:hAnsi="Times New Roman" w:cs="Times New Roman"/>
          <w:b/>
          <w:sz w:val="24"/>
          <w:szCs w:val="24"/>
        </w:rPr>
        <w:t>Основы иудейской культуры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B4706" w:rsidRPr="00D260D2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 излагать свое мнение по поводу значения религии, религиозной культуры в жизни людей и общества;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иудейской религиозной морали;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3B4706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</w:p>
    <w:p w:rsidR="003B4706" w:rsidRPr="00D260D2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</w:t>
      </w:r>
      <w:r>
        <w:rPr>
          <w:rFonts w:ascii="Times New Roman" w:hAnsi="Times New Roman" w:cs="Times New Roman"/>
          <w:i/>
          <w:sz w:val="24"/>
          <w:szCs w:val="24"/>
        </w:rPr>
        <w:t>щих уровнях общего образования.</w:t>
      </w:r>
    </w:p>
    <w:p w:rsidR="00B14968" w:rsidRDefault="00B14968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C4899" w:rsidRDefault="004C4899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C4899" w:rsidRDefault="004C4899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C4899" w:rsidRDefault="004C4899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B4706" w:rsidRPr="00AD1AFA" w:rsidRDefault="003B4706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  учебного предмета</w:t>
      </w:r>
    </w:p>
    <w:p w:rsidR="003B4706" w:rsidRPr="00AD1AFA" w:rsidRDefault="003B4706" w:rsidP="004C4899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3B4706" w:rsidRPr="00AD1AFA" w:rsidRDefault="003B4706" w:rsidP="003B4706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742" w:type="dxa"/>
        <w:tblInd w:w="108" w:type="dxa"/>
        <w:tblLook w:val="04A0"/>
      </w:tblPr>
      <w:tblGrid>
        <w:gridCol w:w="13467"/>
        <w:gridCol w:w="1275"/>
      </w:tblGrid>
      <w:tr w:rsidR="003B4706" w:rsidRPr="00AD1AFA" w:rsidTr="00B14968">
        <w:trPr>
          <w:trHeight w:val="428"/>
        </w:trPr>
        <w:tc>
          <w:tcPr>
            <w:tcW w:w="13467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3B4706" w:rsidRPr="00AD1AFA" w:rsidTr="00B14968">
        <w:trPr>
          <w:trHeight w:val="461"/>
        </w:trPr>
        <w:tc>
          <w:tcPr>
            <w:tcW w:w="13467" w:type="dxa"/>
            <w:shd w:val="clear" w:color="auto" w:fill="auto"/>
            <w:tcMar>
              <w:left w:w="108" w:type="dxa"/>
            </w:tcMar>
          </w:tcPr>
          <w:p w:rsidR="003B4706" w:rsidRPr="00AB3606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3B4706" w:rsidRPr="00AB3606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Знакомство с еврейским календарём: его устройство и особенности. Еврейские праздники: их история и традиции. Ценности семейной жизни в иудейской традиции. </w:t>
            </w:r>
          </w:p>
          <w:p w:rsidR="003B4706" w:rsidRPr="00AB3606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shd w:val="clear" w:color="auto" w:fill="FFFFFF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3B4706" w:rsidRPr="00665A65" w:rsidRDefault="003B4706" w:rsidP="003B470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B4706" w:rsidRPr="00665A65" w:rsidRDefault="003B4706" w:rsidP="003B470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4649"/>
        <w:gridCol w:w="1275"/>
      </w:tblGrid>
      <w:tr w:rsidR="003B4706" w:rsidRPr="00AD1AFA" w:rsidTr="00B14968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п/п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5924" w:type="dxa"/>
            <w:gridSpan w:val="2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24" w:type="dxa"/>
            <w:gridSpan w:val="2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4706" w:rsidRPr="00AD1AFA" w:rsidTr="00B14968">
        <w:trPr>
          <w:trHeight w:val="334"/>
        </w:trPr>
        <w:tc>
          <w:tcPr>
            <w:tcW w:w="14850" w:type="dxa"/>
            <w:gridSpan w:val="4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/>
              <w:ind w:firstLine="8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  <w:p w:rsidR="003B4706" w:rsidRPr="004D41F0" w:rsidRDefault="003B4706" w:rsidP="001346B7">
            <w:pPr>
              <w:spacing w:after="0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многонациональное государство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иудейскую духовную традицию. Культура и религия.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Торы. «Золотое правило Гилеля»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Классические тексты иудаизма.</w:t>
            </w:r>
          </w:p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и Устная Тора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Патриархи еврейского народа.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4D41F0" w:rsidRDefault="003B4706" w:rsidP="001346B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Евреи в Египте: от Йосефа до Моше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4D41F0" w:rsidRDefault="003B4706" w:rsidP="001346B7">
            <w:pPr>
              <w:rPr>
                <w:i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Пророки и праведники в иудейской культуре. </w:t>
            </w:r>
            <w:r w:rsidRPr="004D41F0">
              <w:rPr>
                <w:rFonts w:ascii="Times New Roman" w:hAnsi="Times New Roman" w:cs="Times New Roman"/>
                <w:sz w:val="24"/>
                <w:szCs w:val="24"/>
              </w:rPr>
              <w:t>Исход из Египта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</w:p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D41F0">
              <w:rPr>
                <w:rFonts w:ascii="Times New Roman" w:hAnsi="Times New Roman" w:cs="Times New Roman"/>
                <w:sz w:val="24"/>
                <w:szCs w:val="24"/>
              </w:rPr>
              <w:t>Дарование Торы на горе Синай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4850" w:type="dxa"/>
            <w:gridSpan w:val="4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 четверть – 7</w:t>
            </w:r>
            <w:r w:rsidRPr="00AD1AFA">
              <w:rPr>
                <w:rFonts w:ascii="Times New Roman" w:hAnsi="Times New Roman"/>
                <w:b/>
              </w:rPr>
              <w:t xml:space="preserve">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Храм в жизни иудеев.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синагоги и её устройство.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Суббота (Шабат) в иудейской традиции. 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  <w:p w:rsidR="003B4706" w:rsidRPr="004D41F0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Молитвы и благословения в иудаизме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Добро и зло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Творческие работы учащихся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4850" w:type="dxa"/>
            <w:gridSpan w:val="4"/>
            <w:shd w:val="clear" w:color="auto" w:fill="auto"/>
          </w:tcPr>
          <w:p w:rsidR="003B4706" w:rsidRPr="00F904CB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четверть -11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Творческие работы учащихся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F904CB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F904C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иудаизма в повседневной жизни евреев.</w:t>
            </w:r>
          </w:p>
          <w:p w:rsidR="003B4706" w:rsidRPr="00F904C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МошеМаймонид и тринадцать принципов иудейской веры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3B4706" w:rsidRPr="00F904C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04CB">
              <w:rPr>
                <w:rFonts w:ascii="Times New Roman" w:hAnsi="Times New Roman" w:cs="Times New Roman"/>
                <w:sz w:val="24"/>
                <w:szCs w:val="24"/>
              </w:rPr>
              <w:t>Милосердие, забота о слабых, взаимопомощь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F904CB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Ответственное принятие заповедей.</w:t>
            </w:r>
          </w:p>
          <w:p w:rsidR="003B4706" w:rsidRPr="00F904C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 иудаизме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Еврейский дом.</w:t>
            </w:r>
          </w:p>
          <w:p w:rsidR="003B4706" w:rsidRPr="00F904C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и традицией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F904C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 с еврейским календарём: его устройство и особенности.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F904CB" w:rsidRDefault="003B4706" w:rsidP="001346B7">
            <w:pPr>
              <w:rPr>
                <w:i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Еврейские праздники: их история и традиции. 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Еврейские праздники: их история и традиции.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Традиции празднования</w:t>
            </w:r>
          </w:p>
          <w:p w:rsidR="00B14968" w:rsidRPr="00F904CB" w:rsidRDefault="00B14968" w:rsidP="001346B7"/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4850" w:type="dxa"/>
            <w:gridSpan w:val="4"/>
            <w:shd w:val="clear" w:color="auto" w:fill="auto"/>
          </w:tcPr>
          <w:p w:rsidR="003B4706" w:rsidRPr="00F904CB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 четверть – 8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F904CB" w:rsidRDefault="003B4706" w:rsidP="001346B7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 семейной жизни в иудейской традиции. 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F904CB" w:rsidRDefault="003B4706" w:rsidP="001346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 семейной жизни в иудейской традиции.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членов семьи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F904CB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Святыни буддизма, православия, ислама, иудаизма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127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F904CB" w:rsidRDefault="003B4706" w:rsidP="001346B7">
            <w:pPr>
              <w:spacing w:after="0" w:line="240" w:lineRule="auto"/>
            </w:pPr>
            <w:r w:rsidRPr="00B11F5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нравственные заповеди православия, ислама, буддизма, иудаизма, светской этики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7C3EA3" w:rsidRDefault="003B4706" w:rsidP="001346B7">
            <w:pPr>
              <w:spacing w:after="0" w:line="240" w:lineRule="auto"/>
            </w:pPr>
            <w:r w:rsidRPr="00B11F5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Российские православные, исламские, буддийские, иудейские, светские семьи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Pr="007C3EA3" w:rsidRDefault="003B4706" w:rsidP="001346B7">
            <w:pPr>
              <w:spacing w:after="0"/>
            </w:pPr>
            <w:r w:rsidRPr="00B11F5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этики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34.</w:t>
            </w:r>
          </w:p>
        </w:tc>
        <w:tc>
          <w:tcPr>
            <w:tcW w:w="12776" w:type="dxa"/>
            <w:gridSpan w:val="2"/>
            <w:shd w:val="clear" w:color="auto" w:fill="auto"/>
          </w:tcPr>
          <w:p w:rsidR="003B4706" w:rsidRDefault="003B4706" w:rsidP="001346B7">
            <w:r w:rsidRPr="00B11F5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275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3B4706" w:rsidRDefault="003B4706" w:rsidP="00B149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706" w:rsidRDefault="003B4706" w:rsidP="003B470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706" w:rsidRPr="00D260D2" w:rsidRDefault="003B4706" w:rsidP="003B470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260D2">
        <w:rPr>
          <w:rFonts w:ascii="Times New Roman" w:hAnsi="Times New Roman" w:cs="Times New Roman"/>
          <w:b/>
          <w:sz w:val="24"/>
          <w:szCs w:val="24"/>
        </w:rPr>
        <w:t>Основы исламской культуры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B4706" w:rsidRPr="00D260D2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D260D2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исламской религиозной морали;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3B4706" w:rsidRPr="00D260D2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</w:r>
      <w:r w:rsidRPr="00D260D2">
        <w:rPr>
          <w:rFonts w:ascii="Times New Roman" w:hAnsi="Times New Roman" w:cs="Times New Roman"/>
          <w:i/>
          <w:sz w:val="24"/>
          <w:szCs w:val="24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</w:r>
      <w:r w:rsidRPr="00D260D2">
        <w:rPr>
          <w:rFonts w:ascii="Times New Roman" w:hAnsi="Times New Roman" w:cs="Times New Roman"/>
          <w:i/>
          <w:sz w:val="24"/>
          <w:szCs w:val="24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</w:r>
      <w:r w:rsidRPr="00D260D2">
        <w:rPr>
          <w:rFonts w:ascii="Times New Roman" w:hAnsi="Times New Roman" w:cs="Times New Roman"/>
          <w:i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законныхинтересов сограждан;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</w:r>
      <w:r w:rsidRPr="00D260D2">
        <w:rPr>
          <w:rFonts w:ascii="Times New Roman" w:hAnsi="Times New Roman" w:cs="Times New Roman"/>
          <w:i/>
          <w:sz w:val="24"/>
          <w:szCs w:val="24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3B4706" w:rsidRPr="00AD1AFA" w:rsidRDefault="003B4706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3B4706" w:rsidRPr="00AD1AFA" w:rsidRDefault="003B4706" w:rsidP="00B14968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3B4706" w:rsidRPr="00AD1AFA" w:rsidRDefault="003B4706" w:rsidP="003B4706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5026" w:type="dxa"/>
        <w:tblInd w:w="108" w:type="dxa"/>
        <w:tblLook w:val="04A0"/>
      </w:tblPr>
      <w:tblGrid>
        <w:gridCol w:w="13750"/>
        <w:gridCol w:w="1276"/>
      </w:tblGrid>
      <w:tr w:rsidR="003B4706" w:rsidRPr="00AD1AFA" w:rsidTr="00B14968">
        <w:trPr>
          <w:trHeight w:val="428"/>
        </w:trPr>
        <w:tc>
          <w:tcPr>
            <w:tcW w:w="13750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3B4706" w:rsidRPr="00AD1AFA" w:rsidTr="00B14968">
        <w:trPr>
          <w:trHeight w:val="461"/>
        </w:trPr>
        <w:tc>
          <w:tcPr>
            <w:tcW w:w="13750" w:type="dxa"/>
            <w:shd w:val="clear" w:color="auto" w:fill="auto"/>
            <w:tcMar>
              <w:left w:w="108" w:type="dxa"/>
            </w:tcMar>
          </w:tcPr>
          <w:p w:rsidR="003B4706" w:rsidRPr="00AB3606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3B4706" w:rsidRPr="00AB3606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Введение в исламскую духовную традицию. Культура и религия. Пророк Мухаммад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      </w:r>
          </w:p>
          <w:p w:rsidR="003B4706" w:rsidRPr="00AB3606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shd w:val="clear" w:color="auto" w:fill="FFFFFF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3B4706" w:rsidRPr="00665A65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13059"/>
        <w:gridCol w:w="1276"/>
      </w:tblGrid>
      <w:tr w:rsidR="003B4706" w:rsidRPr="00AD1AFA" w:rsidTr="00532461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п/п</w:t>
            </w:r>
          </w:p>
        </w:tc>
        <w:tc>
          <w:tcPr>
            <w:tcW w:w="1305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5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4706" w:rsidRPr="00AD1AFA" w:rsidTr="00B14968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13059" w:type="dxa"/>
            <w:shd w:val="clear" w:color="auto" w:fill="auto"/>
          </w:tcPr>
          <w:p w:rsidR="003B4706" w:rsidRPr="006B6562" w:rsidRDefault="003B4706" w:rsidP="001346B7">
            <w:pPr>
              <w:spacing w:after="0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13059" w:type="dxa"/>
            <w:shd w:val="clear" w:color="auto" w:fill="auto"/>
          </w:tcPr>
          <w:p w:rsidR="003B4706" w:rsidRPr="006B656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исламскую духовную традицию.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Колыбель ислама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13059" w:type="dxa"/>
            <w:shd w:val="clear" w:color="auto" w:fill="auto"/>
          </w:tcPr>
          <w:p w:rsidR="003B4706" w:rsidRPr="006B656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13059" w:type="dxa"/>
            <w:shd w:val="clear" w:color="auto" w:fill="auto"/>
          </w:tcPr>
          <w:p w:rsidR="003B4706" w:rsidRPr="006B656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 посланники аллаха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13059" w:type="dxa"/>
            <w:shd w:val="clear" w:color="auto" w:fill="auto"/>
          </w:tcPr>
          <w:p w:rsidR="003B4706" w:rsidRPr="006B656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6B6562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о пророках в других религиозных культурах народов России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13059" w:type="dxa"/>
            <w:shd w:val="clear" w:color="auto" w:fill="auto"/>
          </w:tcPr>
          <w:p w:rsidR="003B4706" w:rsidRPr="006B656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правоверные мусульмане.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Хиджра. Мекка.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правоверные мусульмане.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Коран и Сунна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правоверные мусульмане.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 исламской религии - вера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четверть – 7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Столпы ислама и исламской этики.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Любовь к ближнему.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Долг и ответственность.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Обязанности мусульман.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четверть - 11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13059" w:type="dxa"/>
            <w:shd w:val="clear" w:color="auto" w:fill="auto"/>
          </w:tcPr>
          <w:p w:rsidR="003B4706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55E5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</w:p>
          <w:p w:rsidR="003B4706" w:rsidRPr="00C6511F" w:rsidRDefault="003B4706" w:rsidP="001346B7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13059" w:type="dxa"/>
            <w:shd w:val="clear" w:color="auto" w:fill="auto"/>
          </w:tcPr>
          <w:p w:rsidR="003B4706" w:rsidRDefault="003B4706" w:rsidP="001346B7">
            <w:pPr>
              <w:spacing w:after="0"/>
            </w:pPr>
            <w:r w:rsidRPr="00AD55E5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работы учащихся. Продолжение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Мусульманское летоисчисление и календарь.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 w:rsidRPr="00C6511F">
              <w:rPr>
                <w:rFonts w:ascii="Times New Roman" w:hAnsi="Times New Roman" w:cs="Times New Roman"/>
                <w:sz w:val="24"/>
                <w:szCs w:val="24"/>
              </w:rPr>
              <w:t>Подвиги мусульман во время Великой Отечественной войны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Ислам -  религия добра и любви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Дружба и взаимопомощь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Традиции гостеприимства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13059" w:type="dxa"/>
            <w:shd w:val="clear" w:color="auto" w:fill="auto"/>
          </w:tcPr>
          <w:p w:rsidR="003B4706" w:rsidRPr="00C6511F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 w:rsidRPr="004647F9">
              <w:rPr>
                <w:rFonts w:ascii="Times New Roman" w:hAnsi="Times New Roman" w:cs="Times New Roman"/>
                <w:sz w:val="24"/>
                <w:szCs w:val="24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Ислам в России.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четверть – 8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Для чего построена и как устроена мечеть.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исламских народов России: их происхождение и особенности проведения.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10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29.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ислама. 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118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/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751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/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751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3059" w:type="dxa"/>
            <w:shd w:val="clear" w:color="auto" w:fill="auto"/>
          </w:tcPr>
          <w:p w:rsidR="003B4706" w:rsidRPr="004647F9" w:rsidRDefault="003B4706" w:rsidP="001346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Российские православные, исламские, буддийские, иудейские, светские семьи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3B4706" w:rsidRDefault="003B4706" w:rsidP="003B47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706" w:rsidRPr="00D260D2" w:rsidRDefault="003B4706" w:rsidP="003B470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260D2">
        <w:rPr>
          <w:rFonts w:ascii="Times New Roman" w:hAnsi="Times New Roman" w:cs="Times New Roman"/>
          <w:b/>
          <w:sz w:val="24"/>
          <w:szCs w:val="24"/>
        </w:rPr>
        <w:t>Основы православной культуры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B4706" w:rsidRPr="00D260D2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D260D2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3B4706" w:rsidRPr="00D260D2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3B4706" w:rsidRPr="00AD1AFA" w:rsidRDefault="003B4706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  учебного предмета</w:t>
      </w:r>
    </w:p>
    <w:p w:rsidR="003B4706" w:rsidRPr="00AD1AFA" w:rsidRDefault="003B4706" w:rsidP="00B14968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3B4706" w:rsidRPr="00AD1AFA" w:rsidRDefault="003B4706" w:rsidP="003B4706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5168" w:type="dxa"/>
        <w:tblInd w:w="108" w:type="dxa"/>
        <w:tblLook w:val="04A0"/>
      </w:tblPr>
      <w:tblGrid>
        <w:gridCol w:w="13892"/>
        <w:gridCol w:w="1276"/>
      </w:tblGrid>
      <w:tr w:rsidR="003B4706" w:rsidRPr="00AD1AFA" w:rsidTr="00B14968">
        <w:trPr>
          <w:trHeight w:val="428"/>
        </w:trPr>
        <w:tc>
          <w:tcPr>
            <w:tcW w:w="13892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3B4706" w:rsidRPr="00AD1AFA" w:rsidTr="00B14968">
        <w:trPr>
          <w:trHeight w:val="461"/>
        </w:trPr>
        <w:tc>
          <w:tcPr>
            <w:tcW w:w="13892" w:type="dxa"/>
            <w:shd w:val="clear" w:color="auto" w:fill="auto"/>
            <w:tcMar>
              <w:left w:w="108" w:type="dxa"/>
            </w:tcMar>
          </w:tcPr>
          <w:p w:rsidR="003B4706" w:rsidRPr="00AB3606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3B4706" w:rsidRPr="00AB3606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 </w:t>
            </w:r>
          </w:p>
          <w:p w:rsidR="003B4706" w:rsidRPr="00AB3606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shd w:val="clear" w:color="auto" w:fill="FFFFFF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3B4706" w:rsidRPr="00665A65" w:rsidRDefault="003B4706" w:rsidP="003B4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13201"/>
        <w:gridCol w:w="1276"/>
      </w:tblGrid>
      <w:tr w:rsidR="003B4706" w:rsidRPr="00AD1AFA" w:rsidTr="00B14968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п/п</w:t>
            </w:r>
          </w:p>
        </w:tc>
        <w:tc>
          <w:tcPr>
            <w:tcW w:w="13201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01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4706" w:rsidRPr="00AD1AFA" w:rsidTr="00B14968">
        <w:trPr>
          <w:trHeight w:val="334"/>
        </w:trPr>
        <w:tc>
          <w:tcPr>
            <w:tcW w:w="15276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православную духовную традицию.</w:t>
            </w:r>
          </w:p>
        </w:tc>
        <w:tc>
          <w:tcPr>
            <w:tcW w:w="1276" w:type="dxa"/>
            <w:shd w:val="clear" w:color="auto" w:fill="auto"/>
          </w:tcPr>
          <w:p w:rsidR="003B4706" w:rsidRDefault="003B4706" w:rsidP="001346B7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</w:tc>
        <w:tc>
          <w:tcPr>
            <w:tcW w:w="1276" w:type="dxa"/>
            <w:shd w:val="clear" w:color="auto" w:fill="auto"/>
          </w:tcPr>
          <w:p w:rsidR="003B4706" w:rsidRDefault="003B4706" w:rsidP="001346B7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христиане.</w:t>
            </w:r>
          </w:p>
        </w:tc>
        <w:tc>
          <w:tcPr>
            <w:tcW w:w="1276" w:type="dxa"/>
            <w:shd w:val="clear" w:color="auto" w:fill="auto"/>
          </w:tcPr>
          <w:p w:rsidR="003B4706" w:rsidRDefault="003B4706" w:rsidP="001346B7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христиане.</w:t>
            </w:r>
            <w:r w:rsidRPr="001D31D9">
              <w:rPr>
                <w:rFonts w:ascii="Times New Roman" w:hAnsi="Times New Roman" w:cs="Times New Roman"/>
                <w:sz w:val="24"/>
                <w:szCs w:val="24"/>
              </w:rPr>
              <w:t>Библия и Евангелия</w:t>
            </w:r>
          </w:p>
        </w:tc>
        <w:tc>
          <w:tcPr>
            <w:tcW w:w="1276" w:type="dxa"/>
            <w:shd w:val="clear" w:color="auto" w:fill="auto"/>
          </w:tcPr>
          <w:p w:rsidR="003B4706" w:rsidRDefault="003B4706" w:rsidP="001346B7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13201" w:type="dxa"/>
            <w:shd w:val="clear" w:color="auto" w:fill="auto"/>
          </w:tcPr>
          <w:p w:rsidR="003B4706" w:rsidRDefault="003B4706" w:rsidP="001346B7">
            <w:r w:rsidRPr="00F81723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D31D9">
              <w:rPr>
                <w:rFonts w:ascii="Times New Roman" w:hAnsi="Times New Roman" w:cs="Times New Roman"/>
                <w:sz w:val="24"/>
                <w:szCs w:val="24"/>
              </w:rPr>
              <w:t>Проповедь Христа</w:t>
            </w:r>
          </w:p>
        </w:tc>
        <w:tc>
          <w:tcPr>
            <w:tcW w:w="1276" w:type="dxa"/>
            <w:shd w:val="clear" w:color="auto" w:fill="auto"/>
          </w:tcPr>
          <w:p w:rsidR="003B4706" w:rsidRDefault="003B4706" w:rsidP="001346B7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13201" w:type="dxa"/>
            <w:shd w:val="clear" w:color="auto" w:fill="auto"/>
          </w:tcPr>
          <w:p w:rsidR="003B4706" w:rsidRDefault="003B4706" w:rsidP="001346B7">
            <w:r w:rsidRPr="00F81723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D31D9">
              <w:rPr>
                <w:rFonts w:ascii="Times New Roman" w:hAnsi="Times New Roman" w:cs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1276" w:type="dxa"/>
            <w:shd w:val="clear" w:color="auto" w:fill="auto"/>
          </w:tcPr>
          <w:p w:rsidR="003B4706" w:rsidRDefault="003B4706" w:rsidP="001346B7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13201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Пасха</w:t>
            </w:r>
          </w:p>
        </w:tc>
        <w:tc>
          <w:tcPr>
            <w:tcW w:w="1276" w:type="dxa"/>
            <w:shd w:val="clear" w:color="auto" w:fill="auto"/>
          </w:tcPr>
          <w:p w:rsidR="003B4706" w:rsidRDefault="003B4706" w:rsidP="001346B7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5276" w:type="dxa"/>
            <w:gridSpan w:val="3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четверть – 7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1723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Библия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Долг и ответственность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5276" w:type="dxa"/>
            <w:gridSpan w:val="3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четверть – 11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/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/>
              <w:rPr>
                <w:i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учащихся. Продолжение 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13201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учащихся. Подведение итогов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13201" w:type="dxa"/>
            <w:shd w:val="clear" w:color="auto" w:fill="auto"/>
          </w:tcPr>
          <w:p w:rsidR="003B4706" w:rsidRPr="001D31D9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Православие в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13201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Праздники. </w:t>
            </w:r>
            <w:r>
              <w:rPr>
                <w:rFonts w:ascii="Times New Roman" w:eastAsia="Times New Roman" w:hAnsi="Times New Roman"/>
                <w:lang w:eastAsia="ru-RU"/>
              </w:rPr>
              <w:t>Святая Троица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pPr>
              <w:spacing w:after="0"/>
            </w:pPr>
            <w:r w:rsidRPr="00DE4C22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Православие о Божием суде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13201" w:type="dxa"/>
            <w:shd w:val="clear" w:color="auto" w:fill="auto"/>
          </w:tcPr>
          <w:p w:rsidR="003B4706" w:rsidRDefault="003B4706" w:rsidP="001346B7">
            <w:r w:rsidRPr="00DE4C22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8B61EB">
              <w:rPr>
                <w:rFonts w:ascii="Times New Roman" w:hAnsi="Times New Roman" w:cs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 такие монахи, иноки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5276" w:type="dxa"/>
            <w:gridSpan w:val="3"/>
            <w:shd w:val="clear" w:color="auto" w:fill="auto"/>
          </w:tcPr>
          <w:p w:rsidR="003B4706" w:rsidRPr="004647F9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четверть – 8 часов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pPr>
              <w:spacing w:after="0"/>
            </w:pPr>
            <w:r w:rsidRPr="00D80C0F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13201" w:type="dxa"/>
            <w:shd w:val="clear" w:color="auto" w:fill="auto"/>
          </w:tcPr>
          <w:p w:rsidR="003B4706" w:rsidRPr="008B61EB" w:rsidRDefault="003B4706" w:rsidP="001346B7">
            <w:r w:rsidRPr="00D80C0F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32.</w:t>
            </w:r>
          </w:p>
        </w:tc>
        <w:tc>
          <w:tcPr>
            <w:tcW w:w="13201" w:type="dxa"/>
            <w:shd w:val="clear" w:color="auto" w:fill="auto"/>
          </w:tcPr>
          <w:p w:rsidR="003B4706" w:rsidRPr="004647F9" w:rsidRDefault="003B4706" w:rsidP="001346B7">
            <w:pPr>
              <w:spacing w:after="0"/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13201" w:type="dxa"/>
            <w:shd w:val="clear" w:color="auto" w:fill="auto"/>
          </w:tcPr>
          <w:p w:rsidR="003B4706" w:rsidRPr="004647F9" w:rsidRDefault="003B4706" w:rsidP="001346B7">
            <w:pPr>
              <w:spacing w:after="0"/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3201" w:type="dxa"/>
            <w:shd w:val="clear" w:color="auto" w:fill="auto"/>
          </w:tcPr>
          <w:p w:rsidR="003B4706" w:rsidRPr="004647F9" w:rsidRDefault="003B4706" w:rsidP="001346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Российские православные, исламские, буддийские, иудейские, светские семьи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3B4706" w:rsidRDefault="003B4706" w:rsidP="003B47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706" w:rsidRPr="00D260D2" w:rsidRDefault="003B4706" w:rsidP="003B470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260D2">
        <w:rPr>
          <w:rFonts w:ascii="Times New Roman" w:hAnsi="Times New Roman" w:cs="Times New Roman"/>
          <w:b/>
          <w:sz w:val="24"/>
          <w:szCs w:val="24"/>
        </w:rPr>
        <w:t>Основы светской этики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B4706" w:rsidRPr="00D260D2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российской светской этики в жизни людей и общества;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3B4706" w:rsidRPr="00D260D2" w:rsidRDefault="003B4706" w:rsidP="003B4706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3B4706" w:rsidRPr="00D260D2" w:rsidRDefault="003B4706" w:rsidP="003B47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3B4706" w:rsidRPr="00D260D2" w:rsidRDefault="003B4706" w:rsidP="003B4706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B14968" w:rsidRDefault="00B14968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B14968" w:rsidRDefault="00B14968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B14968" w:rsidRDefault="00B14968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B14968" w:rsidRDefault="00B14968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B14968" w:rsidRDefault="00B14968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B14968" w:rsidRDefault="00B14968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B14968" w:rsidRDefault="00B14968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B4706" w:rsidRPr="00AD1AFA" w:rsidRDefault="003B4706" w:rsidP="003B470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260D2">
        <w:rPr>
          <w:rFonts w:ascii="Times New Roman" w:hAnsi="Times New Roman"/>
          <w:sz w:val="24"/>
          <w:szCs w:val="24"/>
          <w:lang w:val="ru-RU"/>
        </w:rPr>
        <w:lastRenderedPageBreak/>
        <w:tab/>
      </w: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3B4706" w:rsidRPr="00AD1AFA" w:rsidRDefault="003B4706" w:rsidP="00B14968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3B4706" w:rsidRPr="00AD1AFA" w:rsidRDefault="003B4706" w:rsidP="003B4706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5026" w:type="dxa"/>
        <w:tblInd w:w="108" w:type="dxa"/>
        <w:tblLook w:val="04A0"/>
      </w:tblPr>
      <w:tblGrid>
        <w:gridCol w:w="13750"/>
        <w:gridCol w:w="1276"/>
      </w:tblGrid>
      <w:tr w:rsidR="003B4706" w:rsidRPr="00AD1AFA" w:rsidTr="00532461">
        <w:trPr>
          <w:trHeight w:val="428"/>
        </w:trPr>
        <w:tc>
          <w:tcPr>
            <w:tcW w:w="13750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3B4706" w:rsidRPr="00AD1AFA" w:rsidTr="00532461">
        <w:trPr>
          <w:trHeight w:val="461"/>
        </w:trPr>
        <w:tc>
          <w:tcPr>
            <w:tcW w:w="13750" w:type="dxa"/>
            <w:shd w:val="clear" w:color="auto" w:fill="auto"/>
            <w:tcMar>
              <w:left w:w="108" w:type="dxa"/>
            </w:tcMar>
          </w:tcPr>
          <w:p w:rsidR="003B4706" w:rsidRPr="00EC0329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3B4706" w:rsidRPr="00EC0329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sz w:val="24"/>
                <w:szCs w:val="24"/>
              </w:rPr>
              <w:t>Культура и мораль.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      </w:r>
          </w:p>
          <w:p w:rsidR="003B4706" w:rsidRPr="00EC0329" w:rsidRDefault="003B4706" w:rsidP="001346B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  <w:p w:rsidR="003B4706" w:rsidRPr="001A4543" w:rsidRDefault="003B4706" w:rsidP="001346B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3B4706" w:rsidRPr="00AD1AFA" w:rsidRDefault="003B4706" w:rsidP="001346B7">
            <w:pPr>
              <w:shd w:val="clear" w:color="auto" w:fill="FFFFFF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3B4706" w:rsidRDefault="003B4706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_GoBack"/>
      <w:bookmarkEnd w:id="11"/>
      <w:r w:rsidRPr="00AD1AF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(Шемшурина А.И.)</w:t>
      </w:r>
    </w:p>
    <w:p w:rsidR="003B4706" w:rsidRPr="00AD1AFA" w:rsidRDefault="003B4706" w:rsidP="003B4706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13059"/>
        <w:gridCol w:w="1276"/>
      </w:tblGrid>
      <w:tr w:rsidR="003B4706" w:rsidRPr="00AD1AFA" w:rsidTr="00532461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п/п</w:t>
            </w:r>
          </w:p>
        </w:tc>
        <w:tc>
          <w:tcPr>
            <w:tcW w:w="13059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59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4706" w:rsidRPr="00AD1AFA" w:rsidTr="00B14968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13059" w:type="dxa"/>
            <w:shd w:val="clear" w:color="auto" w:fill="auto"/>
          </w:tcPr>
          <w:p w:rsidR="003B4706" w:rsidRPr="001A4543" w:rsidRDefault="003B4706" w:rsidP="001346B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1A454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13059" w:type="dxa"/>
            <w:shd w:val="clear" w:color="auto" w:fill="auto"/>
          </w:tcPr>
          <w:p w:rsidR="003B4706" w:rsidRPr="00C173A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73A2">
              <w:rPr>
                <w:rFonts w:ascii="Times New Roman" w:hAnsi="Times New Roman" w:cs="Times New Roman"/>
                <w:i/>
                <w:sz w:val="24"/>
                <w:szCs w:val="24"/>
              </w:rPr>
              <w:t>Этика и её значение в жизни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Добрым жить на белом свете веселей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13059" w:type="dxa"/>
            <w:shd w:val="clear" w:color="auto" w:fill="auto"/>
          </w:tcPr>
          <w:p w:rsidR="003B4706" w:rsidRPr="00883D1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73A2">
              <w:rPr>
                <w:rFonts w:ascii="Times New Roman" w:hAnsi="Times New Roman" w:cs="Times New Roman"/>
                <w:i/>
                <w:sz w:val="24"/>
                <w:szCs w:val="24"/>
              </w:rPr>
              <w:t>Этика и её значение в жизни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общения для всех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13059" w:type="dxa"/>
            <w:shd w:val="clear" w:color="auto" w:fill="auto"/>
          </w:tcPr>
          <w:p w:rsidR="003B4706" w:rsidRPr="00C173A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73A2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мораль.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добрых правил добрые слова и поступки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13059" w:type="dxa"/>
            <w:shd w:val="clear" w:color="auto" w:fill="auto"/>
          </w:tcPr>
          <w:p w:rsidR="003B4706" w:rsidRPr="00883D1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73A2">
              <w:rPr>
                <w:rFonts w:ascii="Times New Roman" w:hAnsi="Times New Roman" w:cs="Times New Roman"/>
                <w:i/>
                <w:sz w:val="24"/>
                <w:szCs w:val="24"/>
              </w:rPr>
              <w:t>Этика и её значение в жизни человека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Каждый интересен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13059" w:type="dxa"/>
            <w:shd w:val="clear" w:color="auto" w:fill="auto"/>
          </w:tcPr>
          <w:p w:rsidR="003B4706" w:rsidRPr="00883D12" w:rsidRDefault="003B4706" w:rsidP="00134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83D12">
              <w:rPr>
                <w:rFonts w:ascii="Times New Roman" w:hAnsi="Times New Roman" w:cs="Times New Roman"/>
                <w:i/>
                <w:sz w:val="24"/>
                <w:szCs w:val="24"/>
              </w:rPr>
              <w:t>Этикет.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Премудрости этикета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13059" w:type="dxa"/>
            <w:shd w:val="clear" w:color="auto" w:fill="auto"/>
          </w:tcPr>
          <w:p w:rsidR="003B4706" w:rsidRPr="00883D12" w:rsidRDefault="003B4706" w:rsidP="001346B7">
            <w:pPr>
              <w:spacing w:after="0"/>
            </w:pPr>
            <w:r w:rsidRPr="002A6B46">
              <w:rPr>
                <w:rFonts w:ascii="Times New Roman" w:hAnsi="Times New Roman" w:cs="Times New Roman"/>
                <w:i/>
                <w:sz w:val="24"/>
                <w:szCs w:val="24"/>
              </w:rPr>
              <w:t>Этикет.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Красота этикета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13059" w:type="dxa"/>
            <w:shd w:val="clear" w:color="auto" w:fill="auto"/>
          </w:tcPr>
          <w:p w:rsidR="003B4706" w:rsidRPr="00883D12" w:rsidRDefault="003B4706" w:rsidP="001346B7">
            <w:pPr>
              <w:spacing w:after="0"/>
            </w:pPr>
            <w:r w:rsidRPr="002A6B46">
              <w:rPr>
                <w:rFonts w:ascii="Times New Roman" w:hAnsi="Times New Roman" w:cs="Times New Roman"/>
                <w:i/>
                <w:sz w:val="24"/>
                <w:szCs w:val="24"/>
              </w:rPr>
              <w:t>Этикет.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Простые школьные и домашние правила этикета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883D12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четверть – 7 часов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13059" w:type="dxa"/>
            <w:shd w:val="clear" w:color="auto" w:fill="auto"/>
          </w:tcPr>
          <w:p w:rsidR="003B4706" w:rsidRPr="003543E5" w:rsidRDefault="003B4706" w:rsidP="001346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B46">
              <w:rPr>
                <w:rFonts w:ascii="Times New Roman" w:hAnsi="Times New Roman" w:cs="Times New Roman"/>
                <w:i/>
                <w:sz w:val="24"/>
                <w:szCs w:val="24"/>
              </w:rPr>
              <w:t>Этикет.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Чистый ручеёк нашей речи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13059" w:type="dxa"/>
            <w:shd w:val="clear" w:color="auto" w:fill="auto"/>
          </w:tcPr>
          <w:p w:rsidR="003B4706" w:rsidRPr="00587B75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7B75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мораль.</w:t>
            </w:r>
            <w:r w:rsidRPr="00587B75">
              <w:rPr>
                <w:rFonts w:ascii="Times New Roman" w:hAnsi="Times New Roman" w:cs="Times New Roman"/>
                <w:sz w:val="24"/>
                <w:szCs w:val="24"/>
              </w:rPr>
              <w:t>В развитии добрых чувств – творение души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13059" w:type="dxa"/>
            <w:shd w:val="clear" w:color="auto" w:fill="auto"/>
          </w:tcPr>
          <w:p w:rsidR="003B4706" w:rsidRPr="00587B75" w:rsidRDefault="003B4706" w:rsidP="001346B7">
            <w:pPr>
              <w:spacing w:after="0"/>
            </w:pPr>
            <w:r w:rsidRPr="009936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Культура и мораль.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Природа – волшебные двери к добру и доверию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3059" w:type="dxa"/>
            <w:shd w:val="clear" w:color="auto" w:fill="auto"/>
          </w:tcPr>
          <w:p w:rsidR="003B4706" w:rsidRPr="00587B75" w:rsidRDefault="003B4706" w:rsidP="001346B7">
            <w:pPr>
              <w:spacing w:after="0"/>
            </w:pPr>
            <w:r w:rsidRPr="009936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Культура и мораль.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протекает с людьми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13059" w:type="dxa"/>
            <w:shd w:val="clear" w:color="auto" w:fill="auto"/>
          </w:tcPr>
          <w:p w:rsidR="003B4706" w:rsidRPr="00DD1BFA" w:rsidRDefault="003B4706" w:rsidP="001346B7">
            <w:pPr>
              <w:spacing w:after="0"/>
            </w:pPr>
            <w:r w:rsidRPr="00DD1B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Методика создания морального кодекса в школе.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Чтобы быть коллективом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13059" w:type="dxa"/>
            <w:shd w:val="clear" w:color="auto" w:fill="auto"/>
          </w:tcPr>
          <w:p w:rsidR="003B4706" w:rsidRPr="00DD1BFA" w:rsidRDefault="003B4706" w:rsidP="001346B7">
            <w:pPr>
              <w:spacing w:after="0"/>
            </w:pPr>
            <w:r w:rsidRPr="00DD1B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Методика создания морального кодекса в школе.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Коллектив начинается с меня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13059" w:type="dxa"/>
            <w:shd w:val="clear" w:color="auto" w:fill="auto"/>
          </w:tcPr>
          <w:p w:rsidR="003B4706" w:rsidRPr="00DD1BFA" w:rsidRDefault="003B4706" w:rsidP="001346B7">
            <w:pPr>
              <w:spacing w:after="0"/>
            </w:pPr>
            <w:r w:rsidRPr="00DD1B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Методика создания морального кодекса в школе.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 класс – мои друзья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5022F4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четверть – 11 часов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13059" w:type="dxa"/>
            <w:shd w:val="clear" w:color="auto" w:fill="auto"/>
          </w:tcPr>
          <w:p w:rsidR="003B4706" w:rsidRPr="00DD1BFA" w:rsidRDefault="003B4706" w:rsidP="001346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A">
              <w:rPr>
                <w:rFonts w:ascii="Times New Roman" w:hAnsi="Times New Roman" w:cs="Times New Roman"/>
                <w:i/>
                <w:sz w:val="24"/>
                <w:szCs w:val="24"/>
              </w:rPr>
              <w:t>Методика создания морального кодекса в школе.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Скажи себе сам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13059" w:type="dxa"/>
            <w:shd w:val="clear" w:color="auto" w:fill="auto"/>
          </w:tcPr>
          <w:p w:rsidR="003B4706" w:rsidRPr="0005115E" w:rsidRDefault="003B4706" w:rsidP="001346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Нормы морали.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Ежели душевны вы и к этике не глухи…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13059" w:type="dxa"/>
            <w:shd w:val="clear" w:color="auto" w:fill="auto"/>
          </w:tcPr>
          <w:p w:rsidR="003B4706" w:rsidRPr="0005115E" w:rsidRDefault="003B4706" w:rsidP="001346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Образование как нравственная норма.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священна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13059" w:type="dxa"/>
            <w:shd w:val="clear" w:color="auto" w:fill="auto"/>
          </w:tcPr>
          <w:p w:rsidR="003B4706" w:rsidRPr="0005115E" w:rsidRDefault="003B4706" w:rsidP="001346B7">
            <w:pPr>
              <w:spacing w:after="0"/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рождён для добра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13059" w:type="dxa"/>
            <w:shd w:val="clear" w:color="auto" w:fill="auto"/>
          </w:tcPr>
          <w:p w:rsidR="003B4706" w:rsidRPr="0005115E" w:rsidRDefault="003B4706" w:rsidP="001346B7">
            <w:pPr>
              <w:spacing w:after="0"/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Милосердие – закон жизни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13059" w:type="dxa"/>
            <w:shd w:val="clear" w:color="auto" w:fill="auto"/>
          </w:tcPr>
          <w:p w:rsidR="003B4706" w:rsidRPr="0005115E" w:rsidRDefault="003B4706" w:rsidP="001346B7">
            <w:pPr>
              <w:spacing w:after="0"/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Жить во благо себе и другим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Следовать нравственной установке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Достойно жить среди людей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как одна из форм исторической памяти.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Образцы нравственности в культурах разных народов.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B14968">
        <w:trPr>
          <w:trHeight w:val="334"/>
        </w:trPr>
        <w:tc>
          <w:tcPr>
            <w:tcW w:w="15134" w:type="dxa"/>
            <w:gridSpan w:val="3"/>
            <w:shd w:val="clear" w:color="auto" w:fill="auto"/>
          </w:tcPr>
          <w:p w:rsidR="003B4706" w:rsidRPr="005022F4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четверть – 8 часов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Образцы нравственности в культуре Отечества.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Трудовая мораль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традиции предпринимательства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Что значит быть нравственным в наше время?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13059" w:type="dxa"/>
            <w:shd w:val="clear" w:color="auto" w:fill="auto"/>
          </w:tcPr>
          <w:p w:rsidR="003B4706" w:rsidRPr="00EC0329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Высшие нравственные ценности, идеалы, принципы морали.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13059" w:type="dxa"/>
            <w:shd w:val="clear" w:color="auto" w:fill="auto"/>
          </w:tcPr>
          <w:p w:rsidR="003B4706" w:rsidRPr="00587B75" w:rsidRDefault="003B4706" w:rsidP="001346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7B75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B4706" w:rsidRPr="00AD1AFA" w:rsidTr="00532461">
        <w:trPr>
          <w:trHeight w:val="334"/>
        </w:trPr>
        <w:tc>
          <w:tcPr>
            <w:tcW w:w="799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3059" w:type="dxa"/>
            <w:shd w:val="clear" w:color="auto" w:fill="auto"/>
          </w:tcPr>
          <w:p w:rsidR="003B4706" w:rsidRPr="00587B75" w:rsidRDefault="003B4706" w:rsidP="001346B7">
            <w:pPr>
              <w:spacing w:after="0" w:line="240" w:lineRule="auto"/>
              <w:ind w:hanging="6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7B75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3B4706" w:rsidRPr="00587B75" w:rsidRDefault="003B4706" w:rsidP="001346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Родины</w:t>
            </w:r>
          </w:p>
        </w:tc>
        <w:tc>
          <w:tcPr>
            <w:tcW w:w="1276" w:type="dxa"/>
            <w:shd w:val="clear" w:color="auto" w:fill="auto"/>
          </w:tcPr>
          <w:p w:rsidR="003B4706" w:rsidRPr="00AD1AFA" w:rsidRDefault="003B4706" w:rsidP="00134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1346B7" w:rsidRDefault="001346B7" w:rsidP="004C4899"/>
    <w:sectPr w:rsidR="001346B7" w:rsidSect="004C4899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140" w:rsidRDefault="00693140" w:rsidP="00FF6945">
      <w:pPr>
        <w:spacing w:after="0" w:line="240" w:lineRule="auto"/>
      </w:pPr>
      <w:r>
        <w:separator/>
      </w:r>
    </w:p>
  </w:endnote>
  <w:endnote w:type="continuationSeparator" w:id="1">
    <w:p w:rsidR="00693140" w:rsidRDefault="00693140" w:rsidP="00FF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140" w:rsidRDefault="00693140" w:rsidP="00FF6945">
      <w:pPr>
        <w:spacing w:after="0" w:line="240" w:lineRule="auto"/>
      </w:pPr>
      <w:r>
        <w:separator/>
      </w:r>
    </w:p>
  </w:footnote>
  <w:footnote w:type="continuationSeparator" w:id="1">
    <w:p w:rsidR="00693140" w:rsidRDefault="00693140" w:rsidP="00FF6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814433"/>
      <w:docPartObj>
        <w:docPartGallery w:val="Page Numbers (Top of Page)"/>
        <w:docPartUnique/>
      </w:docPartObj>
    </w:sdtPr>
    <w:sdtContent>
      <w:p w:rsidR="001346B7" w:rsidRDefault="00935456">
        <w:pPr>
          <w:pStyle w:val="ae"/>
          <w:jc w:val="center"/>
        </w:pPr>
        <w:fldSimple w:instr="PAGE   \* MERGEFORMAT">
          <w:r w:rsidR="00857224">
            <w:rPr>
              <w:noProof/>
            </w:rPr>
            <w:t>10</w:t>
          </w:r>
        </w:fldSimple>
      </w:p>
    </w:sdtContent>
  </w:sdt>
  <w:p w:rsidR="001346B7" w:rsidRDefault="001346B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4F25F66"/>
    <w:multiLevelType w:val="hybridMultilevel"/>
    <w:tmpl w:val="13C00B68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B280AAE"/>
    <w:multiLevelType w:val="hybridMultilevel"/>
    <w:tmpl w:val="175C75D0"/>
    <w:lvl w:ilvl="0" w:tplc="2634F0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5"/>
  </w:num>
  <w:num w:numId="4">
    <w:abstractNumId w:val="11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12"/>
  </w:num>
  <w:num w:numId="10">
    <w:abstractNumId w:val="15"/>
  </w:num>
  <w:num w:numId="11">
    <w:abstractNumId w:val="14"/>
  </w:num>
  <w:num w:numId="12">
    <w:abstractNumId w:val="13"/>
  </w:num>
  <w:num w:numId="13">
    <w:abstractNumId w:val="6"/>
  </w:num>
  <w:num w:numId="14">
    <w:abstractNumId w:val="8"/>
  </w:num>
  <w:num w:numId="15">
    <w:abstractNumId w:val="4"/>
  </w:num>
  <w:num w:numId="16">
    <w:abstractNumId w:val="3"/>
  </w:num>
  <w:num w:numId="17">
    <w:abstractNumId w:val="1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706"/>
    <w:rsid w:val="00083B6F"/>
    <w:rsid w:val="000D64CE"/>
    <w:rsid w:val="00102EBB"/>
    <w:rsid w:val="001346B7"/>
    <w:rsid w:val="001809E1"/>
    <w:rsid w:val="001E16E8"/>
    <w:rsid w:val="003B4706"/>
    <w:rsid w:val="004735C3"/>
    <w:rsid w:val="004C4899"/>
    <w:rsid w:val="00532461"/>
    <w:rsid w:val="00693140"/>
    <w:rsid w:val="007D1CAE"/>
    <w:rsid w:val="00806576"/>
    <w:rsid w:val="00857224"/>
    <w:rsid w:val="00890833"/>
    <w:rsid w:val="00912A6E"/>
    <w:rsid w:val="00935456"/>
    <w:rsid w:val="00B14968"/>
    <w:rsid w:val="00C806CE"/>
    <w:rsid w:val="00CF0912"/>
    <w:rsid w:val="00E70F29"/>
    <w:rsid w:val="00EC45AC"/>
    <w:rsid w:val="00F407DA"/>
    <w:rsid w:val="00F757E0"/>
    <w:rsid w:val="00FF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B4706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B4706"/>
    <w:rPr>
      <w:i/>
      <w:iCs/>
    </w:rPr>
  </w:style>
  <w:style w:type="paragraph" w:customStyle="1" w:styleId="a5">
    <w:name w:val="Основной"/>
    <w:basedOn w:val="a"/>
    <w:link w:val="a6"/>
    <w:rsid w:val="003B470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5"/>
    <w:link w:val="a8"/>
    <w:rsid w:val="003B4706"/>
    <w:pPr>
      <w:ind w:firstLine="244"/>
    </w:pPr>
  </w:style>
  <w:style w:type="paragraph" w:customStyle="1" w:styleId="4">
    <w:name w:val="Заг 4"/>
    <w:basedOn w:val="a"/>
    <w:rsid w:val="003B470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3B4706"/>
    <w:rPr>
      <w:color w:val="000000"/>
      <w:w w:val="100"/>
    </w:rPr>
  </w:style>
  <w:style w:type="character" w:customStyle="1" w:styleId="a6">
    <w:name w:val="Основной Знак"/>
    <w:link w:val="a5"/>
    <w:rsid w:val="003B470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sid w:val="003B4706"/>
  </w:style>
  <w:style w:type="paragraph" w:styleId="a9">
    <w:name w:val="Subtitle"/>
    <w:basedOn w:val="a"/>
    <w:next w:val="a"/>
    <w:link w:val="aa"/>
    <w:qFormat/>
    <w:rsid w:val="003B4706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3B4706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ab">
    <w:name w:val="Курсив"/>
    <w:basedOn w:val="a5"/>
    <w:rsid w:val="003B4706"/>
    <w:rPr>
      <w:i/>
      <w:iCs/>
    </w:rPr>
  </w:style>
  <w:style w:type="paragraph" w:styleId="ac">
    <w:name w:val="List Paragraph"/>
    <w:basedOn w:val="a"/>
    <w:link w:val="ad"/>
    <w:uiPriority w:val="34"/>
    <w:qFormat/>
    <w:rsid w:val="003B4706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d">
    <w:name w:val="Абзац списка Знак"/>
    <w:link w:val="ac"/>
    <w:uiPriority w:val="34"/>
    <w:locked/>
    <w:rsid w:val="003B4706"/>
    <w:rPr>
      <w:rFonts w:ascii="Calibri" w:eastAsia="Times New Roman" w:hAnsi="Calibri" w:cs="Times New Roman"/>
      <w:lang w:val="en-US" w:eastAsia="ru-RU" w:bidi="en-US"/>
    </w:rPr>
  </w:style>
  <w:style w:type="table" w:customStyle="1" w:styleId="1">
    <w:name w:val="Сетка таблицы1"/>
    <w:basedOn w:val="a1"/>
    <w:uiPriority w:val="59"/>
    <w:rsid w:val="003B470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3B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B4706"/>
  </w:style>
  <w:style w:type="paragraph" w:styleId="af0">
    <w:name w:val="footer"/>
    <w:basedOn w:val="a"/>
    <w:link w:val="af1"/>
    <w:uiPriority w:val="99"/>
    <w:unhideWhenUsed/>
    <w:rsid w:val="003B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B4706"/>
  </w:style>
  <w:style w:type="paragraph" w:styleId="af2">
    <w:name w:val="No Spacing"/>
    <w:uiPriority w:val="1"/>
    <w:qFormat/>
    <w:rsid w:val="001346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28</Pages>
  <Words>7507</Words>
  <Characters>42791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Талипова Р_М</dc:creator>
  <cp:lastModifiedBy>Талипова Р_М</cp:lastModifiedBy>
  <cp:revision>8</cp:revision>
  <dcterms:created xsi:type="dcterms:W3CDTF">2019-08-19T22:16:00Z</dcterms:created>
  <dcterms:modified xsi:type="dcterms:W3CDTF">2019-08-30T06:39:00Z</dcterms:modified>
</cp:coreProperties>
</file>